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4D75F" w14:textId="77777777" w:rsidR="005C72BD" w:rsidRDefault="005C72BD" w:rsidP="00EA62BA">
      <w:pPr>
        <w:pStyle w:val="Default"/>
        <w:ind w:left="4962"/>
        <w:rPr>
          <w:rFonts w:ascii="Palemonas" w:hAnsi="Palemonas"/>
          <w:bCs/>
          <w:color w:val="000000" w:themeColor="text1"/>
        </w:rPr>
      </w:pPr>
      <w:r>
        <w:rPr>
          <w:rFonts w:ascii="Palemonas" w:hAnsi="Palemonas"/>
          <w:bCs/>
          <w:color w:val="000000" w:themeColor="text1"/>
        </w:rPr>
        <w:t xml:space="preserve">Specialiųjų pirkimo sąlygų 2 priedas </w:t>
      </w:r>
    </w:p>
    <w:p w14:paraId="1C376F8E" w14:textId="2F28B1AC" w:rsidR="000E40F2" w:rsidRPr="008B5E05" w:rsidRDefault="005C72BD" w:rsidP="00EA62BA">
      <w:pPr>
        <w:pStyle w:val="Default"/>
        <w:ind w:left="4962"/>
        <w:rPr>
          <w:rFonts w:ascii="Palemonas" w:hAnsi="Palemonas"/>
          <w:bCs/>
          <w:color w:val="000000" w:themeColor="text1"/>
        </w:rPr>
      </w:pPr>
      <w:r>
        <w:rPr>
          <w:rFonts w:ascii="Palemonas" w:hAnsi="Palemonas"/>
          <w:bCs/>
          <w:color w:val="000000" w:themeColor="text1"/>
        </w:rPr>
        <w:t>,,Techninė specifikacija“</w:t>
      </w:r>
    </w:p>
    <w:p w14:paraId="1F477C93" w14:textId="77777777" w:rsidR="00783599" w:rsidRPr="008B5E05" w:rsidRDefault="00783599" w:rsidP="00A63C5C">
      <w:pPr>
        <w:pStyle w:val="Default"/>
        <w:rPr>
          <w:rFonts w:ascii="Palemonas" w:hAnsi="Palemonas"/>
          <w:bCs/>
          <w:color w:val="000000" w:themeColor="text1"/>
        </w:rPr>
      </w:pPr>
    </w:p>
    <w:p w14:paraId="73EBE90D" w14:textId="77777777" w:rsidR="00C36863" w:rsidRPr="008B5E05" w:rsidRDefault="00C36863" w:rsidP="000E40F2">
      <w:pPr>
        <w:jc w:val="center"/>
        <w:rPr>
          <w:rFonts w:eastAsia="SimSun"/>
          <w:b/>
          <w:color w:val="000000" w:themeColor="text1"/>
          <w:lang w:eastAsia="zh-CN"/>
        </w:rPr>
      </w:pPr>
      <w:r w:rsidRPr="008B5E05">
        <w:rPr>
          <w:rFonts w:eastAsia="SimSun"/>
          <w:b/>
          <w:bCs/>
          <w:color w:val="000000" w:themeColor="text1"/>
          <w:lang w:eastAsia="zh-CN"/>
        </w:rPr>
        <w:t>TELESKOPINIO KRAUTUVO</w:t>
      </w:r>
      <w:r w:rsidRPr="008B5E05">
        <w:rPr>
          <w:rFonts w:eastAsia="SimSun"/>
          <w:b/>
          <w:color w:val="000000" w:themeColor="text1"/>
          <w:lang w:eastAsia="zh-CN"/>
        </w:rPr>
        <w:t xml:space="preserve"> PIRKIMO</w:t>
      </w:r>
    </w:p>
    <w:p w14:paraId="3A9F5D66" w14:textId="0E6C830B" w:rsidR="002C799B" w:rsidRPr="008B5E05" w:rsidRDefault="002C799B" w:rsidP="000E40F2">
      <w:pPr>
        <w:jc w:val="center"/>
        <w:rPr>
          <w:rFonts w:eastAsia="SimSun"/>
          <w:b/>
          <w:color w:val="000000" w:themeColor="text1"/>
          <w:lang w:eastAsia="zh-CN"/>
        </w:rPr>
      </w:pPr>
      <w:r w:rsidRPr="008B5E05">
        <w:rPr>
          <w:rFonts w:eastAsia="SimSun"/>
          <w:b/>
          <w:color w:val="000000" w:themeColor="text1"/>
          <w:lang w:eastAsia="zh-CN"/>
        </w:rPr>
        <w:t>TECHNINĖ S</w:t>
      </w:r>
      <w:r w:rsidR="0072033E" w:rsidRPr="008B5E05">
        <w:rPr>
          <w:rFonts w:eastAsia="SimSun"/>
          <w:b/>
          <w:color w:val="000000" w:themeColor="text1"/>
          <w:lang w:eastAsia="zh-CN"/>
        </w:rPr>
        <w:t>PECIFIKACIJA</w:t>
      </w:r>
    </w:p>
    <w:p w14:paraId="7A556840" w14:textId="0B0A9FD3" w:rsidR="00393EC6" w:rsidRPr="008B5E05" w:rsidRDefault="00393EC6" w:rsidP="00960631">
      <w:pPr>
        <w:rPr>
          <w:rFonts w:eastAsia="SimSun"/>
          <w:b/>
          <w:color w:val="000000" w:themeColor="text1"/>
          <w:lang w:eastAsia="zh-CN"/>
        </w:rPr>
      </w:pPr>
    </w:p>
    <w:p w14:paraId="2D4E256F" w14:textId="77777777" w:rsidR="00ED7DD6" w:rsidRPr="008B5E05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lang w:eastAsia="zh-CN"/>
        </w:rPr>
      </w:pPr>
      <w:r w:rsidRPr="008B5E05">
        <w:rPr>
          <w:rFonts w:eastAsia="SimSun"/>
          <w:b/>
          <w:bCs/>
          <w:lang w:eastAsia="zh-CN"/>
        </w:rPr>
        <w:t>I SKYRIUS</w:t>
      </w:r>
    </w:p>
    <w:p w14:paraId="29FEE898" w14:textId="77777777" w:rsidR="00ED7DD6" w:rsidRPr="008B5E05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lang w:eastAsia="zh-CN"/>
        </w:rPr>
      </w:pPr>
      <w:r w:rsidRPr="008B5E05">
        <w:rPr>
          <w:rFonts w:eastAsia="SimSun"/>
          <w:b/>
          <w:bCs/>
          <w:lang w:eastAsia="zh-CN"/>
        </w:rPr>
        <w:t>BENDROSIOS NUOSTATOS</w:t>
      </w:r>
    </w:p>
    <w:p w14:paraId="16126EB5" w14:textId="77777777" w:rsidR="00ED7DD6" w:rsidRPr="008B5E05" w:rsidRDefault="00ED7DD6" w:rsidP="00C7710C">
      <w:pPr>
        <w:tabs>
          <w:tab w:val="left" w:pos="6804"/>
        </w:tabs>
        <w:jc w:val="center"/>
        <w:rPr>
          <w:rFonts w:eastAsia="SimSun"/>
          <w:lang w:eastAsia="zh-CN"/>
        </w:rPr>
      </w:pPr>
    </w:p>
    <w:p w14:paraId="5973352B" w14:textId="77777777" w:rsidR="00D87582" w:rsidRPr="008B5E05" w:rsidRDefault="00D87582" w:rsidP="00D87582">
      <w:pPr>
        <w:pStyle w:val="Betarp"/>
        <w:numPr>
          <w:ilvl w:val="1"/>
          <w:numId w:val="24"/>
        </w:numPr>
        <w:rPr>
          <w:rFonts w:ascii="Palemonas" w:hAnsi="Palemonas"/>
        </w:rPr>
      </w:pPr>
      <w:r w:rsidRPr="008B5E05">
        <w:rPr>
          <w:rFonts w:ascii="Palemonas" w:hAnsi="Palemonas"/>
          <w:bCs/>
          <w:i/>
          <w:iCs/>
        </w:rPr>
        <w:t>Pirkėjas</w:t>
      </w:r>
      <w:r w:rsidRPr="008B5E05">
        <w:rPr>
          <w:rFonts w:ascii="Palemonas" w:hAnsi="Palemonas"/>
        </w:rPr>
        <w:t xml:space="preserve"> perka specialiąją techniką; </w:t>
      </w:r>
    </w:p>
    <w:p w14:paraId="33CB8BA3" w14:textId="77777777" w:rsidR="00D87582" w:rsidRPr="008B5E05" w:rsidRDefault="00D87582" w:rsidP="00D87582">
      <w:pPr>
        <w:pStyle w:val="Betarp"/>
        <w:numPr>
          <w:ilvl w:val="1"/>
          <w:numId w:val="24"/>
        </w:numPr>
        <w:rPr>
          <w:rFonts w:ascii="Palemonas" w:hAnsi="Palemonas"/>
        </w:rPr>
      </w:pPr>
      <w:r w:rsidRPr="008B5E05">
        <w:rPr>
          <w:rFonts w:ascii="Palemonas" w:hAnsi="Palemonas"/>
          <w:bCs/>
          <w:i/>
          <w:iCs/>
        </w:rPr>
        <w:t>Tiekėjas</w:t>
      </w:r>
      <w:r w:rsidRPr="008B5E05">
        <w:rPr>
          <w:rFonts w:ascii="Palemonas" w:hAnsi="Palemonas"/>
        </w:rPr>
        <w:t xml:space="preserve"> sutarties vykdymo metu turės pristatyti šio dokumento II skyriuje nurodytą </w:t>
      </w:r>
      <w:r w:rsidRPr="008B5E05">
        <w:rPr>
          <w:rFonts w:ascii="Palemonas" w:hAnsi="Palemonas"/>
          <w:i/>
          <w:iCs/>
        </w:rPr>
        <w:t>Prekę</w:t>
      </w:r>
      <w:r w:rsidRPr="008B5E05">
        <w:rPr>
          <w:rFonts w:ascii="Palemonas" w:hAnsi="Palemonas"/>
        </w:rPr>
        <w:t xml:space="preserve">, ją suderinti, išbandyti, paruošti paleidimui, paleisti ir supažindinti su ją </w:t>
      </w:r>
      <w:r w:rsidRPr="008B5E05">
        <w:rPr>
          <w:rFonts w:ascii="Palemonas" w:hAnsi="Palemonas"/>
          <w:bCs/>
          <w:i/>
          <w:iCs/>
        </w:rPr>
        <w:t>Pirkėjo</w:t>
      </w:r>
      <w:r w:rsidRPr="008B5E05">
        <w:rPr>
          <w:rFonts w:ascii="Palemonas" w:hAnsi="Palemonas"/>
        </w:rPr>
        <w:t xml:space="preserve"> personalą; </w:t>
      </w:r>
    </w:p>
    <w:p w14:paraId="22B8BDF7" w14:textId="77777777" w:rsidR="00D87582" w:rsidRPr="008B5E05" w:rsidRDefault="00D87582" w:rsidP="00D87582">
      <w:pPr>
        <w:pStyle w:val="Betarp"/>
        <w:numPr>
          <w:ilvl w:val="1"/>
          <w:numId w:val="24"/>
        </w:numPr>
        <w:rPr>
          <w:rFonts w:ascii="Palemonas" w:hAnsi="Palemonas"/>
        </w:rPr>
      </w:pPr>
      <w:r w:rsidRPr="008B5E05">
        <w:rPr>
          <w:rFonts w:ascii="Palemonas" w:hAnsi="Palemonas"/>
          <w:i/>
          <w:iCs/>
        </w:rPr>
        <w:t>Prekė</w:t>
      </w:r>
      <w:r w:rsidRPr="008B5E05">
        <w:rPr>
          <w:rFonts w:ascii="Palemonas" w:hAnsi="Palemonas"/>
        </w:rPr>
        <w:t xml:space="preserve"> turi būti nauja,  nenaudota, neeksponuota, mechaniškai nepažeista ir su visais jai priklausančiais priedais. </w:t>
      </w:r>
      <w:r w:rsidRPr="008B5E05">
        <w:rPr>
          <w:rFonts w:ascii="Palemonas" w:hAnsi="Palemonas"/>
          <w:i/>
          <w:iCs/>
        </w:rPr>
        <w:t>Prekė</w:t>
      </w:r>
      <w:r w:rsidRPr="008B5E05">
        <w:rPr>
          <w:rFonts w:ascii="Palemonas" w:hAnsi="Palemonas"/>
        </w:rPr>
        <w:t xml:space="preserve"> turi būti paženklinta teisės aktų nustatyta tvarka;</w:t>
      </w:r>
    </w:p>
    <w:p w14:paraId="245C66BA" w14:textId="505EBFFD" w:rsidR="00D87582" w:rsidRPr="008B5E05" w:rsidRDefault="00D87582" w:rsidP="00D87582">
      <w:pPr>
        <w:pStyle w:val="Betarp"/>
        <w:numPr>
          <w:ilvl w:val="1"/>
          <w:numId w:val="24"/>
        </w:numPr>
        <w:rPr>
          <w:rFonts w:ascii="Palemonas" w:hAnsi="Palemonas"/>
        </w:rPr>
      </w:pPr>
      <w:r w:rsidRPr="008B5E05">
        <w:rPr>
          <w:rFonts w:ascii="Palemonas" w:hAnsi="Palemonas"/>
          <w:bCs/>
          <w:i/>
          <w:iCs/>
        </w:rPr>
        <w:t>Pirkėjas</w:t>
      </w:r>
      <w:r w:rsidRPr="008B5E05">
        <w:rPr>
          <w:rFonts w:ascii="Palemonas" w:hAnsi="Palemonas"/>
        </w:rPr>
        <w:t xml:space="preserve"> techninėje specifikacijoje nenustato techniką sudarančių sudėtinių dalių ir jų reikšmių kiekio. Už techniką sudarančių sudėtinių dalių ir jų reikšmių kiekio parinkimą yra atsakingas </w:t>
      </w:r>
      <w:r w:rsidRPr="008B5E05">
        <w:rPr>
          <w:rFonts w:ascii="Palemonas" w:hAnsi="Palemonas"/>
          <w:bCs/>
          <w:i/>
          <w:iCs/>
        </w:rPr>
        <w:t>Tiekėjas</w:t>
      </w:r>
      <w:r w:rsidRPr="008B5E05">
        <w:rPr>
          <w:rFonts w:ascii="Palemonas" w:hAnsi="Palemonas"/>
        </w:rPr>
        <w:t xml:space="preserve">, teikiantis pasiūlymą. Techninėje specifikacijoje yra pateikiami tik minimalūs reikalavimai </w:t>
      </w:r>
      <w:r w:rsidRPr="008B5E05">
        <w:rPr>
          <w:rFonts w:ascii="Palemonas" w:hAnsi="Palemonas"/>
          <w:i/>
          <w:iCs/>
        </w:rPr>
        <w:t>Prekei</w:t>
      </w:r>
      <w:r w:rsidRPr="008B5E05">
        <w:rPr>
          <w:rFonts w:ascii="Palemonas" w:hAnsi="Palemonas"/>
        </w:rPr>
        <w:t xml:space="preserve"> ir jos sudėtinėms dalims, bei šių dalių kiekiams ir jų reikšmėms. </w:t>
      </w:r>
      <w:r w:rsidRPr="008B5E05">
        <w:rPr>
          <w:rFonts w:ascii="Palemonas" w:hAnsi="Palemonas"/>
          <w:bCs/>
          <w:i/>
          <w:iCs/>
        </w:rPr>
        <w:t>Tiekėjas</w:t>
      </w:r>
      <w:r w:rsidRPr="008B5E05">
        <w:rPr>
          <w:rFonts w:ascii="Palemonas" w:hAnsi="Palemonas"/>
        </w:rPr>
        <w:t xml:space="preserve"> gali siūlyti </w:t>
      </w:r>
      <w:r w:rsidRPr="008B5E05">
        <w:rPr>
          <w:rFonts w:ascii="Palemonas" w:hAnsi="Palemonas"/>
          <w:i/>
          <w:iCs/>
        </w:rPr>
        <w:t>Prekę</w:t>
      </w:r>
      <w:r w:rsidRPr="008B5E05">
        <w:rPr>
          <w:rFonts w:ascii="Palemonas" w:hAnsi="Palemonas"/>
        </w:rPr>
        <w:t xml:space="preserve"> atitinkančią minimalius reikalavimus nurodytiems parametrams arba </w:t>
      </w:r>
      <w:r w:rsidRPr="008B5E05">
        <w:rPr>
          <w:rFonts w:ascii="Palemonas" w:hAnsi="Palemonas"/>
          <w:i/>
          <w:iCs/>
        </w:rPr>
        <w:t>Prekę</w:t>
      </w:r>
      <w:r w:rsidRPr="008B5E05">
        <w:rPr>
          <w:rFonts w:ascii="Palemonas" w:hAnsi="Palemonas"/>
        </w:rPr>
        <w:t xml:space="preserve"> su geresniais parametrais, nei tai nurodyta šioje techninėje specifikacijoje</w:t>
      </w:r>
      <w:r w:rsidR="008358F7">
        <w:rPr>
          <w:rFonts w:ascii="Palemonas" w:hAnsi="Palemonas"/>
        </w:rPr>
        <w:t>.</w:t>
      </w:r>
    </w:p>
    <w:p w14:paraId="627F7A43" w14:textId="77777777" w:rsidR="00ED7DD6" w:rsidRPr="008B5E05" w:rsidRDefault="00ED7DD6" w:rsidP="00C7710C">
      <w:pPr>
        <w:tabs>
          <w:tab w:val="left" w:pos="6804"/>
        </w:tabs>
        <w:jc w:val="center"/>
        <w:rPr>
          <w:rFonts w:eastAsia="SimSun"/>
          <w:lang w:eastAsia="zh-CN"/>
        </w:rPr>
      </w:pPr>
    </w:p>
    <w:p w14:paraId="1F2F068D" w14:textId="77777777" w:rsidR="00ED7DD6" w:rsidRPr="008B5E05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lang w:eastAsia="zh-CN"/>
        </w:rPr>
      </w:pPr>
      <w:r w:rsidRPr="008B5E05">
        <w:rPr>
          <w:rFonts w:eastAsia="SimSun"/>
          <w:b/>
          <w:bCs/>
          <w:lang w:eastAsia="zh-CN"/>
        </w:rPr>
        <w:t>II SKYRIUS</w:t>
      </w:r>
    </w:p>
    <w:p w14:paraId="6A1B132E" w14:textId="77777777" w:rsidR="00ED7DD6" w:rsidRPr="008B5E05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lang w:eastAsia="zh-CN"/>
        </w:rPr>
      </w:pPr>
      <w:r w:rsidRPr="008B5E05">
        <w:rPr>
          <w:rFonts w:eastAsia="SimSun"/>
          <w:b/>
          <w:bCs/>
          <w:lang w:eastAsia="zh-CN"/>
        </w:rPr>
        <w:t>PIRKIMO TIKSLAS</w:t>
      </w:r>
    </w:p>
    <w:p w14:paraId="3A6DA285" w14:textId="77777777" w:rsidR="00ED7DD6" w:rsidRPr="008B5E05" w:rsidRDefault="00ED7DD6" w:rsidP="00C7710C">
      <w:pPr>
        <w:tabs>
          <w:tab w:val="left" w:pos="6804"/>
        </w:tabs>
        <w:jc w:val="center"/>
        <w:rPr>
          <w:rFonts w:eastAsia="SimSun"/>
          <w:lang w:eastAsia="zh-CN"/>
        </w:rPr>
      </w:pPr>
    </w:p>
    <w:p w14:paraId="7193ECDB" w14:textId="77777777" w:rsidR="00D87582" w:rsidRPr="008B5E05" w:rsidRDefault="00D87582" w:rsidP="00D87582">
      <w:pPr>
        <w:pStyle w:val="Betarp"/>
        <w:rPr>
          <w:rFonts w:ascii="Palemonas" w:hAnsi="Palemonas"/>
        </w:rPr>
      </w:pPr>
      <w:r w:rsidRPr="008B5E05">
        <w:rPr>
          <w:rFonts w:ascii="Palemonas" w:hAnsi="Palemonas"/>
        </w:rPr>
        <w:t>2.1. Šiuo Pirkimu siekiama įsigyti:</w:t>
      </w:r>
    </w:p>
    <w:p w14:paraId="52F27F13" w14:textId="1CA5EC71" w:rsidR="00D87582" w:rsidRPr="008B5E05" w:rsidRDefault="00D87582" w:rsidP="00D87582">
      <w:pPr>
        <w:pStyle w:val="Betarp"/>
        <w:rPr>
          <w:rFonts w:ascii="Palemonas" w:hAnsi="Palemonas"/>
        </w:rPr>
      </w:pPr>
      <w:r w:rsidRPr="008B5E05">
        <w:rPr>
          <w:rFonts w:ascii="Palemonas" w:hAnsi="Palemonas"/>
        </w:rPr>
        <w:t>2.1.1. Teleskopinį krautuvą, 1 vienetą;</w:t>
      </w:r>
    </w:p>
    <w:p w14:paraId="3C01DCEF" w14:textId="77777777" w:rsidR="00D87582" w:rsidRPr="008B5E05" w:rsidRDefault="00D87582" w:rsidP="00D87582">
      <w:pPr>
        <w:pStyle w:val="Betarp"/>
        <w:rPr>
          <w:rFonts w:ascii="Palemonas" w:hAnsi="Palemonas"/>
        </w:rPr>
      </w:pPr>
      <w:r w:rsidRPr="008B5E05">
        <w:rPr>
          <w:rFonts w:ascii="Palemonas" w:hAnsi="Palemonas"/>
        </w:rPr>
        <w:t xml:space="preserve">2.2. Numatomo įsigyti teleskopinio krautuvo savybės turi atitikti pirkimo dokumentų sąlygas ir žemiau nurodytus reikalavimus. </w:t>
      </w:r>
    </w:p>
    <w:p w14:paraId="51E3CEB1" w14:textId="77777777" w:rsidR="00ED7DD6" w:rsidRPr="008B5E05" w:rsidRDefault="00ED7DD6" w:rsidP="00C7710C">
      <w:pPr>
        <w:tabs>
          <w:tab w:val="left" w:pos="6804"/>
        </w:tabs>
        <w:jc w:val="center"/>
        <w:rPr>
          <w:rFonts w:eastAsia="SimSun"/>
          <w:lang w:eastAsia="zh-CN"/>
        </w:rPr>
      </w:pPr>
    </w:p>
    <w:p w14:paraId="2B1D1B36" w14:textId="77777777" w:rsidR="00ED7DD6" w:rsidRPr="008B5E05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lang w:eastAsia="zh-CN"/>
        </w:rPr>
      </w:pPr>
      <w:r w:rsidRPr="008B5E05">
        <w:rPr>
          <w:rFonts w:eastAsia="SimSun"/>
          <w:b/>
          <w:bCs/>
          <w:lang w:eastAsia="zh-CN"/>
        </w:rPr>
        <w:t>III SKYRIUS</w:t>
      </w:r>
    </w:p>
    <w:p w14:paraId="16A9AFD3" w14:textId="447924DD" w:rsidR="00ED7DD6" w:rsidRPr="008B5E05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lang w:eastAsia="zh-CN"/>
        </w:rPr>
      </w:pPr>
      <w:r w:rsidRPr="008B5E05">
        <w:rPr>
          <w:rFonts w:eastAsia="SimSun"/>
          <w:b/>
          <w:bCs/>
          <w:lang w:eastAsia="zh-CN"/>
        </w:rPr>
        <w:t xml:space="preserve">REIKALAVIMAI </w:t>
      </w:r>
      <w:r w:rsidR="00D87582" w:rsidRPr="008B5E05">
        <w:rPr>
          <w:rFonts w:eastAsia="SimSun"/>
          <w:b/>
          <w:bCs/>
          <w:lang w:val="en-US" w:eastAsia="zh-CN"/>
        </w:rPr>
        <w:t>TELESKOPINIAM KRAUTUVUI</w:t>
      </w:r>
    </w:p>
    <w:p w14:paraId="7407D47B" w14:textId="77777777" w:rsidR="00ED7DD6" w:rsidRPr="008B5E05" w:rsidRDefault="00ED7DD6" w:rsidP="00C7710C">
      <w:pPr>
        <w:tabs>
          <w:tab w:val="left" w:pos="6804"/>
        </w:tabs>
        <w:jc w:val="center"/>
        <w:rPr>
          <w:rFonts w:eastAsia="SimSun"/>
          <w:lang w:eastAsia="zh-CN"/>
        </w:rPr>
      </w:pPr>
    </w:p>
    <w:tbl>
      <w:tblPr>
        <w:tblStyle w:val="1tinkleliolentelviesi1"/>
        <w:tblW w:w="515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5587"/>
        <w:gridCol w:w="3638"/>
      </w:tblGrid>
      <w:tr w:rsidR="00D87582" w:rsidRPr="008B5E05" w14:paraId="0B47C034" w14:textId="77777777" w:rsidTr="00D875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1ACD1F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</w:rPr>
            </w:pPr>
            <w:bookmarkStart w:id="0" w:name="_Hlk203460873"/>
            <w:r w:rsidRPr="008B5E05">
              <w:rPr>
                <w:rFonts w:ascii="Palemonas" w:hAnsi="Palemonas" w:cs="Palemonas"/>
              </w:rPr>
              <w:t>Eil. Nr.</w:t>
            </w:r>
          </w:p>
        </w:tc>
        <w:tc>
          <w:tcPr>
            <w:tcW w:w="28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3BD15D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b w:val="0"/>
              </w:rPr>
            </w:pPr>
            <w:r w:rsidRPr="008B5E05">
              <w:rPr>
                <w:rFonts w:ascii="Palemonas" w:hAnsi="Palemonas" w:cs="Palemonas"/>
              </w:rPr>
              <w:t>SAVYBĖ</w:t>
            </w:r>
          </w:p>
        </w:tc>
        <w:tc>
          <w:tcPr>
            <w:tcW w:w="1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DBB1FB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b w:val="0"/>
              </w:rPr>
            </w:pPr>
            <w:r w:rsidRPr="008B5E05">
              <w:rPr>
                <w:rFonts w:ascii="Palemonas" w:hAnsi="Palemonas" w:cs="Palemonas"/>
              </w:rPr>
              <w:t>REIKALAVIMAI</w:t>
            </w:r>
          </w:p>
        </w:tc>
      </w:tr>
      <w:tr w:rsidR="00D87582" w:rsidRPr="008B5E05" w14:paraId="777ED9C6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  <w:hideMark/>
          </w:tcPr>
          <w:p w14:paraId="5AA55272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1.</w:t>
            </w:r>
          </w:p>
        </w:tc>
        <w:tc>
          <w:tcPr>
            <w:tcW w:w="2821" w:type="pct"/>
            <w:tcBorders>
              <w:top w:val="single" w:sz="12" w:space="0" w:color="auto"/>
            </w:tcBorders>
            <w:vAlign w:val="center"/>
            <w:hideMark/>
          </w:tcPr>
          <w:p w14:paraId="1358CB2A" w14:textId="77777777" w:rsidR="00D87582" w:rsidRPr="008B5E05" w:rsidRDefault="00D87582" w:rsidP="00B73774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Savaeigės specialiosios technikos rūšis</w:t>
            </w:r>
          </w:p>
        </w:tc>
        <w:tc>
          <w:tcPr>
            <w:tcW w:w="1838" w:type="pct"/>
            <w:tcBorders>
              <w:top w:val="single" w:sz="12" w:space="0" w:color="auto"/>
            </w:tcBorders>
            <w:vAlign w:val="center"/>
            <w:hideMark/>
          </w:tcPr>
          <w:p w14:paraId="5076C560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Savaeigis teleskopinis krautuvas</w:t>
            </w:r>
          </w:p>
        </w:tc>
      </w:tr>
      <w:tr w:rsidR="00D87582" w:rsidRPr="008B5E05" w14:paraId="076CBE67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58758254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2.</w:t>
            </w:r>
          </w:p>
        </w:tc>
        <w:tc>
          <w:tcPr>
            <w:tcW w:w="2821" w:type="pct"/>
            <w:vAlign w:val="center"/>
            <w:hideMark/>
          </w:tcPr>
          <w:p w14:paraId="2F15C508" w14:textId="77777777" w:rsidR="00D87582" w:rsidRPr="008B5E05" w:rsidRDefault="00D87582" w:rsidP="00B73774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Technikos stovis</w:t>
            </w:r>
          </w:p>
        </w:tc>
        <w:tc>
          <w:tcPr>
            <w:tcW w:w="1838" w:type="pct"/>
            <w:vAlign w:val="center"/>
            <w:hideMark/>
          </w:tcPr>
          <w:p w14:paraId="713488B0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Naujas, nenaudotas</w:t>
            </w:r>
          </w:p>
        </w:tc>
      </w:tr>
      <w:tr w:rsidR="00D87582" w:rsidRPr="008B5E05" w14:paraId="10C92253" w14:textId="77777777" w:rsidTr="00D87582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71D12FA2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3.</w:t>
            </w:r>
          </w:p>
        </w:tc>
        <w:tc>
          <w:tcPr>
            <w:tcW w:w="2821" w:type="pct"/>
            <w:vAlign w:val="center"/>
            <w:hideMark/>
          </w:tcPr>
          <w:p w14:paraId="011D5F3A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</w:rPr>
              <w:t xml:space="preserve">Maksimali keliamoji galia </w:t>
            </w:r>
          </w:p>
        </w:tc>
        <w:tc>
          <w:tcPr>
            <w:tcW w:w="1838" w:type="pct"/>
            <w:vAlign w:val="center"/>
            <w:hideMark/>
          </w:tcPr>
          <w:p w14:paraId="5EDAF3D5" w14:textId="51764CFD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ne mažiau 4</w:t>
            </w:r>
            <w:r w:rsidR="00F54FC7">
              <w:rPr>
                <w:rFonts w:ascii="Palemonas" w:hAnsi="Palemonas" w:cs="Palemonas"/>
              </w:rPr>
              <w:t>2</w:t>
            </w:r>
            <w:r w:rsidRPr="008B5E05">
              <w:rPr>
                <w:rFonts w:ascii="Palemonas" w:hAnsi="Palemonas" w:cs="Palemonas"/>
              </w:rPr>
              <w:t>00 kg</w:t>
            </w:r>
          </w:p>
        </w:tc>
      </w:tr>
      <w:tr w:rsidR="00D87582" w:rsidRPr="008B5E05" w14:paraId="3755ED4B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0F369755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4.</w:t>
            </w:r>
          </w:p>
        </w:tc>
        <w:tc>
          <w:tcPr>
            <w:tcW w:w="2821" w:type="pct"/>
            <w:vAlign w:val="center"/>
            <w:hideMark/>
          </w:tcPr>
          <w:p w14:paraId="3C584ECD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</w:rPr>
              <w:t>Strėlės kėlimo aukštis</w:t>
            </w:r>
          </w:p>
        </w:tc>
        <w:tc>
          <w:tcPr>
            <w:tcW w:w="1838" w:type="pct"/>
            <w:vAlign w:val="center"/>
            <w:hideMark/>
          </w:tcPr>
          <w:p w14:paraId="22D3EDC9" w14:textId="23609BB6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ne mažiau 6,9 m</w:t>
            </w:r>
          </w:p>
        </w:tc>
      </w:tr>
      <w:tr w:rsidR="00D87582" w:rsidRPr="008B5E05" w14:paraId="15B0BB1C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767D35B4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5.</w:t>
            </w:r>
          </w:p>
        </w:tc>
        <w:tc>
          <w:tcPr>
            <w:tcW w:w="2821" w:type="pct"/>
            <w:vAlign w:val="center"/>
            <w:hideMark/>
          </w:tcPr>
          <w:p w14:paraId="3C8223F7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</w:rPr>
              <w:t>Strėlės siekis pirmyn</w:t>
            </w:r>
          </w:p>
        </w:tc>
        <w:tc>
          <w:tcPr>
            <w:tcW w:w="1838" w:type="pct"/>
            <w:vAlign w:val="center"/>
            <w:hideMark/>
          </w:tcPr>
          <w:p w14:paraId="67AA9205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ne mažiau 3,7 m</w:t>
            </w:r>
          </w:p>
        </w:tc>
      </w:tr>
      <w:tr w:rsidR="00D87582" w:rsidRPr="008B5E05" w14:paraId="0B09D56E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806ED3A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6.</w:t>
            </w:r>
          </w:p>
        </w:tc>
        <w:tc>
          <w:tcPr>
            <w:tcW w:w="2821" w:type="pct"/>
            <w:vAlign w:val="center"/>
            <w:hideMark/>
          </w:tcPr>
          <w:p w14:paraId="7CC78B8E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</w:rPr>
              <w:t>Priekabos tempimo galia (bendra masė su kroviniu)</w:t>
            </w:r>
          </w:p>
        </w:tc>
        <w:tc>
          <w:tcPr>
            <w:tcW w:w="1838" w:type="pct"/>
            <w:vAlign w:val="center"/>
            <w:hideMark/>
          </w:tcPr>
          <w:p w14:paraId="0E41BD5A" w14:textId="4C424E96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ne mažiau 14000 kg</w:t>
            </w:r>
          </w:p>
        </w:tc>
      </w:tr>
      <w:tr w:rsidR="00D87582" w:rsidRPr="008B5E05" w14:paraId="29D53F2C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134D8520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7.</w:t>
            </w:r>
          </w:p>
        </w:tc>
        <w:tc>
          <w:tcPr>
            <w:tcW w:w="2821" w:type="pct"/>
            <w:vAlign w:val="center"/>
            <w:hideMark/>
          </w:tcPr>
          <w:p w14:paraId="1FF8DDE4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Variklis</w:t>
            </w:r>
          </w:p>
        </w:tc>
        <w:tc>
          <w:tcPr>
            <w:tcW w:w="1838" w:type="pct"/>
            <w:vAlign w:val="center"/>
            <w:hideMark/>
          </w:tcPr>
          <w:p w14:paraId="29652F53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Dyzelinis, skysčiu aušinamas</w:t>
            </w:r>
          </w:p>
        </w:tc>
      </w:tr>
      <w:tr w:rsidR="00D87582" w:rsidRPr="008B5E05" w14:paraId="40A37713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74E5416A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8.</w:t>
            </w:r>
          </w:p>
        </w:tc>
        <w:tc>
          <w:tcPr>
            <w:tcW w:w="2821" w:type="pct"/>
            <w:vAlign w:val="center"/>
            <w:hideMark/>
          </w:tcPr>
          <w:p w14:paraId="1A0B75D2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</w:rPr>
              <w:t xml:space="preserve">Variklio galia </w:t>
            </w:r>
          </w:p>
        </w:tc>
        <w:tc>
          <w:tcPr>
            <w:tcW w:w="1838" w:type="pct"/>
            <w:vAlign w:val="center"/>
            <w:hideMark/>
          </w:tcPr>
          <w:p w14:paraId="44B3CBEF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ne mažesnė nei 80 kW</w:t>
            </w:r>
          </w:p>
        </w:tc>
      </w:tr>
      <w:tr w:rsidR="00D87582" w:rsidRPr="008B5E05" w14:paraId="41F78F9D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A1BF947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9.</w:t>
            </w:r>
          </w:p>
        </w:tc>
        <w:tc>
          <w:tcPr>
            <w:tcW w:w="2821" w:type="pct"/>
            <w:vAlign w:val="center"/>
            <w:hideMark/>
          </w:tcPr>
          <w:p w14:paraId="7E370FC7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</w:rPr>
              <w:t>Varančiųjų ratų skaičius 4x4</w:t>
            </w:r>
          </w:p>
        </w:tc>
        <w:tc>
          <w:tcPr>
            <w:tcW w:w="1838" w:type="pct"/>
            <w:vAlign w:val="center"/>
            <w:hideMark/>
          </w:tcPr>
          <w:p w14:paraId="21653038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Būtina</w:t>
            </w:r>
          </w:p>
        </w:tc>
      </w:tr>
      <w:tr w:rsidR="00D87582" w:rsidRPr="008B5E05" w14:paraId="57A72D84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14D4783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10.</w:t>
            </w:r>
          </w:p>
        </w:tc>
        <w:tc>
          <w:tcPr>
            <w:tcW w:w="2821" w:type="pct"/>
            <w:vAlign w:val="center"/>
            <w:hideMark/>
          </w:tcPr>
          <w:p w14:paraId="1CBD3F63" w14:textId="77777777" w:rsidR="00D87582" w:rsidRPr="008B5E05" w:rsidRDefault="00D87582" w:rsidP="00B73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color w:val="000000"/>
              </w:rPr>
            </w:pPr>
            <w:r w:rsidRPr="008B5E05">
              <w:rPr>
                <w:rFonts w:ascii="Palemonas" w:hAnsi="Palemonas" w:cs="Palemonas"/>
                <w:bCs/>
                <w:color w:val="000000"/>
              </w:rPr>
              <w:t>3 vairavimo padėčių sistema (priekiniai / visi 4 / „krabo“) su automatiniu padėčių perjungimu</w:t>
            </w:r>
          </w:p>
        </w:tc>
        <w:tc>
          <w:tcPr>
            <w:tcW w:w="1838" w:type="pct"/>
            <w:vAlign w:val="center"/>
            <w:hideMark/>
          </w:tcPr>
          <w:p w14:paraId="233587CB" w14:textId="26CDB68C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color w:val="000000"/>
              </w:rPr>
            </w:pPr>
            <w:r w:rsidRPr="008B5E05">
              <w:rPr>
                <w:rFonts w:ascii="Palemonas" w:hAnsi="Palemonas" w:cs="Palemonas"/>
                <w:color w:val="000000"/>
              </w:rPr>
              <w:t>Būtina</w:t>
            </w:r>
          </w:p>
        </w:tc>
      </w:tr>
      <w:tr w:rsidR="00D87582" w:rsidRPr="008B5E05" w14:paraId="510FBA78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38A18B0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11.</w:t>
            </w:r>
          </w:p>
        </w:tc>
        <w:tc>
          <w:tcPr>
            <w:tcW w:w="2821" w:type="pct"/>
            <w:vAlign w:val="center"/>
            <w:hideMark/>
          </w:tcPr>
          <w:p w14:paraId="23E1FBD2" w14:textId="77777777" w:rsidR="00D87582" w:rsidRPr="008B5E05" w:rsidRDefault="00D87582" w:rsidP="00B73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bCs/>
                <w:color w:val="000000"/>
              </w:rPr>
            </w:pPr>
            <w:r w:rsidRPr="008B5E05">
              <w:rPr>
                <w:rFonts w:ascii="Palemonas" w:hAnsi="Palemonas" w:cs="Palemonas"/>
                <w:bCs/>
                <w:color w:val="000000"/>
              </w:rPr>
              <w:t>Transmisija, pusiau automatinė</w:t>
            </w:r>
          </w:p>
        </w:tc>
        <w:tc>
          <w:tcPr>
            <w:tcW w:w="1838" w:type="pct"/>
            <w:vAlign w:val="center"/>
            <w:hideMark/>
          </w:tcPr>
          <w:p w14:paraId="2F865FA3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color w:val="000000"/>
              </w:rPr>
            </w:pPr>
            <w:r w:rsidRPr="008B5E05">
              <w:rPr>
                <w:rFonts w:ascii="Palemonas" w:hAnsi="Palemonas" w:cs="Palemonas"/>
                <w:color w:val="000000"/>
              </w:rPr>
              <w:t>Ne mažiau 4 pavaros pirmyn/2 atgal</w:t>
            </w:r>
          </w:p>
        </w:tc>
      </w:tr>
      <w:tr w:rsidR="00D87582" w:rsidRPr="008B5E05" w14:paraId="5E94E960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37167A8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12.</w:t>
            </w:r>
          </w:p>
        </w:tc>
        <w:tc>
          <w:tcPr>
            <w:tcW w:w="2821" w:type="pct"/>
            <w:vAlign w:val="center"/>
            <w:hideMark/>
          </w:tcPr>
          <w:p w14:paraId="10A27E9C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</w:rPr>
              <w:t xml:space="preserve">Transportinis greitis </w:t>
            </w:r>
          </w:p>
        </w:tc>
        <w:tc>
          <w:tcPr>
            <w:tcW w:w="1838" w:type="pct"/>
            <w:vAlign w:val="center"/>
            <w:hideMark/>
          </w:tcPr>
          <w:p w14:paraId="44DFF3B3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Ne mažiau 30 km/h</w:t>
            </w:r>
          </w:p>
        </w:tc>
      </w:tr>
      <w:tr w:rsidR="00D87582" w:rsidRPr="008B5E05" w14:paraId="60D7F147" w14:textId="77777777" w:rsidTr="00D87582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11C9EF6E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13.</w:t>
            </w:r>
          </w:p>
        </w:tc>
        <w:tc>
          <w:tcPr>
            <w:tcW w:w="2821" w:type="pct"/>
            <w:vAlign w:val="center"/>
            <w:hideMark/>
          </w:tcPr>
          <w:p w14:paraId="0AF3037D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</w:rPr>
              <w:t>Hidraulinio siurblio našumas</w:t>
            </w:r>
          </w:p>
        </w:tc>
        <w:tc>
          <w:tcPr>
            <w:tcW w:w="1838" w:type="pct"/>
            <w:vAlign w:val="center"/>
            <w:hideMark/>
          </w:tcPr>
          <w:p w14:paraId="27D9928D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ne mažesnis nei 140 l/min.</w:t>
            </w:r>
          </w:p>
        </w:tc>
      </w:tr>
      <w:tr w:rsidR="00D87582" w:rsidRPr="008B5E05" w14:paraId="6EDBC758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7502AA0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14.</w:t>
            </w:r>
          </w:p>
        </w:tc>
        <w:tc>
          <w:tcPr>
            <w:tcW w:w="2821" w:type="pct"/>
            <w:vAlign w:val="center"/>
            <w:hideMark/>
          </w:tcPr>
          <w:p w14:paraId="3980234D" w14:textId="77777777" w:rsidR="00D87582" w:rsidRPr="008B5E05" w:rsidRDefault="00D87582" w:rsidP="00B73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color w:val="000000"/>
              </w:rPr>
            </w:pPr>
            <w:r w:rsidRPr="008B5E05">
              <w:rPr>
                <w:rFonts w:ascii="Palemonas" w:hAnsi="Palemonas" w:cs="Palemonas"/>
                <w:color w:val="000000"/>
              </w:rPr>
              <w:t>Hidraulinės sistemos slėgis</w:t>
            </w:r>
          </w:p>
        </w:tc>
        <w:tc>
          <w:tcPr>
            <w:tcW w:w="1838" w:type="pct"/>
            <w:vAlign w:val="center"/>
            <w:hideMark/>
          </w:tcPr>
          <w:p w14:paraId="03D71F63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color w:val="000000"/>
              </w:rPr>
            </w:pPr>
            <w:r w:rsidRPr="008B5E05">
              <w:rPr>
                <w:rFonts w:ascii="Palemonas" w:hAnsi="Palemonas" w:cs="Palemonas"/>
                <w:color w:val="000000"/>
              </w:rPr>
              <w:t>Ne mažiau 250 bar</w:t>
            </w:r>
          </w:p>
        </w:tc>
      </w:tr>
      <w:tr w:rsidR="00D87582" w:rsidRPr="008B5E05" w14:paraId="097B5826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007B6585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15.</w:t>
            </w:r>
          </w:p>
        </w:tc>
        <w:tc>
          <w:tcPr>
            <w:tcW w:w="2821" w:type="pct"/>
            <w:vAlign w:val="center"/>
            <w:hideMark/>
          </w:tcPr>
          <w:p w14:paraId="18F25E2F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</w:rPr>
              <w:t>Šildoma uždara kabina su oro kondicionieriumi</w:t>
            </w:r>
          </w:p>
        </w:tc>
        <w:tc>
          <w:tcPr>
            <w:tcW w:w="1838" w:type="pct"/>
            <w:vAlign w:val="center"/>
            <w:hideMark/>
          </w:tcPr>
          <w:p w14:paraId="2513F3C3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Būtina</w:t>
            </w:r>
          </w:p>
        </w:tc>
      </w:tr>
      <w:tr w:rsidR="00D87582" w:rsidRPr="008B5E05" w14:paraId="53FDB89F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BF14C88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16.</w:t>
            </w:r>
          </w:p>
        </w:tc>
        <w:tc>
          <w:tcPr>
            <w:tcW w:w="2821" w:type="pct"/>
            <w:vAlign w:val="center"/>
            <w:hideMark/>
          </w:tcPr>
          <w:p w14:paraId="5311F1BB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proofErr w:type="spellStart"/>
            <w:r w:rsidRPr="008B5E05">
              <w:rPr>
                <w:rFonts w:ascii="Palemonas" w:hAnsi="Palemonas" w:cs="Palemonas"/>
                <w:iCs/>
              </w:rPr>
              <w:t>Multifunkcinė</w:t>
            </w:r>
            <w:proofErr w:type="spellEnd"/>
            <w:r w:rsidRPr="008B5E05">
              <w:rPr>
                <w:rFonts w:ascii="Palemonas" w:hAnsi="Palemonas" w:cs="Palemonas"/>
                <w:iCs/>
              </w:rPr>
              <w:t xml:space="preserve"> valdymo svirtis</w:t>
            </w:r>
          </w:p>
        </w:tc>
        <w:tc>
          <w:tcPr>
            <w:tcW w:w="1838" w:type="pct"/>
            <w:vAlign w:val="center"/>
            <w:hideMark/>
          </w:tcPr>
          <w:p w14:paraId="72737FE0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  <w:color w:val="000000"/>
              </w:rPr>
              <w:t>Būtina</w:t>
            </w:r>
          </w:p>
        </w:tc>
      </w:tr>
      <w:tr w:rsidR="00D87582" w:rsidRPr="008B5E05" w14:paraId="6BD605BA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7A09C87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17.</w:t>
            </w:r>
          </w:p>
        </w:tc>
        <w:tc>
          <w:tcPr>
            <w:tcW w:w="2821" w:type="pct"/>
            <w:vAlign w:val="center"/>
            <w:hideMark/>
          </w:tcPr>
          <w:p w14:paraId="77A1CF0A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  <w:iCs/>
              </w:rPr>
              <w:t>Palečių šakės</w:t>
            </w:r>
          </w:p>
        </w:tc>
        <w:tc>
          <w:tcPr>
            <w:tcW w:w="1838" w:type="pct"/>
            <w:vAlign w:val="center"/>
            <w:hideMark/>
          </w:tcPr>
          <w:p w14:paraId="1590B755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  <w:color w:val="000000"/>
              </w:rPr>
              <w:t>Būtina</w:t>
            </w:r>
          </w:p>
        </w:tc>
      </w:tr>
      <w:tr w:rsidR="00D87582" w:rsidRPr="008B5E05" w14:paraId="564006CF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0CA6A636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lastRenderedPageBreak/>
              <w:t>18.</w:t>
            </w:r>
          </w:p>
        </w:tc>
        <w:tc>
          <w:tcPr>
            <w:tcW w:w="2821" w:type="pct"/>
            <w:vAlign w:val="center"/>
            <w:hideMark/>
          </w:tcPr>
          <w:p w14:paraId="70431FFC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  <w:iCs/>
              </w:rPr>
              <w:t>Strėlės švytavimų slopinimo sistema</w:t>
            </w:r>
          </w:p>
        </w:tc>
        <w:tc>
          <w:tcPr>
            <w:tcW w:w="1838" w:type="pct"/>
            <w:vAlign w:val="center"/>
            <w:hideMark/>
          </w:tcPr>
          <w:p w14:paraId="5A2EF37E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  <w:color w:val="000000"/>
              </w:rPr>
              <w:t>Būtina</w:t>
            </w:r>
          </w:p>
        </w:tc>
      </w:tr>
      <w:tr w:rsidR="00D87582" w:rsidRPr="008B5E05" w14:paraId="18F5987C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71520B76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19.</w:t>
            </w:r>
          </w:p>
        </w:tc>
        <w:tc>
          <w:tcPr>
            <w:tcW w:w="2821" w:type="pct"/>
            <w:vAlign w:val="center"/>
            <w:hideMark/>
          </w:tcPr>
          <w:p w14:paraId="738EAD05" w14:textId="77777777" w:rsidR="00D87582" w:rsidRPr="008B5E05" w:rsidRDefault="00D87582" w:rsidP="00B73774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iCs/>
              </w:rPr>
            </w:pPr>
            <w:r w:rsidRPr="008B5E05">
              <w:rPr>
                <w:rFonts w:ascii="Palemonas" w:hAnsi="Palemonas" w:cs="Palemonas"/>
                <w:iCs/>
              </w:rPr>
              <w:t xml:space="preserve">Ratų perjungimas 2/4 WD </w:t>
            </w:r>
          </w:p>
        </w:tc>
        <w:tc>
          <w:tcPr>
            <w:tcW w:w="1838" w:type="pct"/>
            <w:vAlign w:val="center"/>
            <w:hideMark/>
          </w:tcPr>
          <w:p w14:paraId="43907C19" w14:textId="77777777" w:rsidR="00D87582" w:rsidRPr="008B5E05" w:rsidRDefault="00D87582" w:rsidP="00D87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  <w:color w:val="000000"/>
              </w:rPr>
              <w:t>Būtina</w:t>
            </w:r>
          </w:p>
        </w:tc>
      </w:tr>
      <w:tr w:rsidR="00D87582" w:rsidRPr="008B5E05" w14:paraId="3D6F4044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0E798E0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20.</w:t>
            </w:r>
          </w:p>
        </w:tc>
        <w:tc>
          <w:tcPr>
            <w:tcW w:w="2821" w:type="pct"/>
            <w:vAlign w:val="center"/>
          </w:tcPr>
          <w:p w14:paraId="6FE09C51" w14:textId="77777777" w:rsidR="00D87582" w:rsidRPr="008B5E05" w:rsidRDefault="00D87582" w:rsidP="00B73774">
            <w:pPr>
              <w:tabs>
                <w:tab w:val="left" w:pos="0"/>
                <w:tab w:val="left" w:pos="70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Kėlimo galios indikatorius su apsauga nuo perkrovimo</w:t>
            </w:r>
          </w:p>
        </w:tc>
        <w:tc>
          <w:tcPr>
            <w:tcW w:w="1838" w:type="pct"/>
            <w:vAlign w:val="center"/>
          </w:tcPr>
          <w:p w14:paraId="16D9D28E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Būtina</w:t>
            </w:r>
          </w:p>
        </w:tc>
      </w:tr>
      <w:tr w:rsidR="00D87582" w:rsidRPr="008B5E05" w14:paraId="0EC22918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700150C2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21.</w:t>
            </w:r>
          </w:p>
        </w:tc>
        <w:tc>
          <w:tcPr>
            <w:tcW w:w="2821" w:type="pct"/>
            <w:vAlign w:val="center"/>
            <w:hideMark/>
          </w:tcPr>
          <w:p w14:paraId="7D841D6E" w14:textId="77777777" w:rsidR="00D87582" w:rsidRPr="008B5E05" w:rsidRDefault="00D87582" w:rsidP="00B73774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Oranžinės spalvos signalinis švyturėlis virš kabinos</w:t>
            </w:r>
          </w:p>
        </w:tc>
        <w:tc>
          <w:tcPr>
            <w:tcW w:w="1838" w:type="pct"/>
            <w:vAlign w:val="center"/>
            <w:hideMark/>
          </w:tcPr>
          <w:p w14:paraId="506A0803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Būtina</w:t>
            </w:r>
          </w:p>
        </w:tc>
      </w:tr>
      <w:tr w:rsidR="00D87582" w:rsidRPr="008B5E05" w14:paraId="1DA85AB4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9AF3491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22.</w:t>
            </w:r>
          </w:p>
        </w:tc>
        <w:tc>
          <w:tcPr>
            <w:tcW w:w="2821" w:type="pct"/>
            <w:vAlign w:val="center"/>
            <w:hideMark/>
          </w:tcPr>
          <w:p w14:paraId="61807704" w14:textId="77777777" w:rsidR="00D87582" w:rsidRPr="008B5E05" w:rsidRDefault="00D87582" w:rsidP="00B73774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  <w:lang w:eastAsia="ar-SA"/>
              </w:rPr>
              <w:t>Eismo ir posūkio žibintai priekyje ir gale</w:t>
            </w:r>
          </w:p>
        </w:tc>
        <w:tc>
          <w:tcPr>
            <w:tcW w:w="1838" w:type="pct"/>
            <w:vAlign w:val="center"/>
            <w:hideMark/>
          </w:tcPr>
          <w:p w14:paraId="1862B437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Būtina</w:t>
            </w:r>
          </w:p>
        </w:tc>
      </w:tr>
      <w:bookmarkEnd w:id="0"/>
      <w:tr w:rsidR="00D87582" w:rsidRPr="008B5E05" w14:paraId="423F0A0C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EAC721F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23.</w:t>
            </w:r>
          </w:p>
        </w:tc>
        <w:tc>
          <w:tcPr>
            <w:tcW w:w="2821" w:type="pct"/>
            <w:vAlign w:val="center"/>
          </w:tcPr>
          <w:p w14:paraId="18A2FB16" w14:textId="77777777" w:rsidR="00D87582" w:rsidRPr="008B5E05" w:rsidRDefault="00D87582" w:rsidP="00B73774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Mechaninis kablys priekabai</w:t>
            </w:r>
          </w:p>
        </w:tc>
        <w:tc>
          <w:tcPr>
            <w:tcW w:w="1838" w:type="pct"/>
            <w:vAlign w:val="center"/>
          </w:tcPr>
          <w:p w14:paraId="3F873D14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</w:rPr>
              <w:t>Būtina</w:t>
            </w:r>
          </w:p>
        </w:tc>
      </w:tr>
      <w:tr w:rsidR="00D87582" w:rsidRPr="008B5E05" w14:paraId="271710DB" w14:textId="77777777" w:rsidTr="00D875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077149C7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Palemonas"/>
                <w:b w:val="0"/>
                <w:bCs w:val="0"/>
              </w:rPr>
            </w:pPr>
            <w:r w:rsidRPr="008B5E05">
              <w:rPr>
                <w:rFonts w:ascii="Palemonas" w:hAnsi="Palemonas" w:cs="Palemonas"/>
                <w:b w:val="0"/>
                <w:bCs w:val="0"/>
              </w:rPr>
              <w:t>24.</w:t>
            </w:r>
          </w:p>
        </w:tc>
        <w:tc>
          <w:tcPr>
            <w:tcW w:w="2821" w:type="pct"/>
            <w:vAlign w:val="center"/>
            <w:hideMark/>
          </w:tcPr>
          <w:p w14:paraId="2027FB7C" w14:textId="77777777" w:rsidR="00D87582" w:rsidRPr="008B5E05" w:rsidRDefault="00D87582" w:rsidP="00B73774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</w:rPr>
            </w:pPr>
            <w:r w:rsidRPr="008B5E05">
              <w:rPr>
                <w:rFonts w:ascii="Palemonas" w:hAnsi="Palemonas" w:cs="Palemonas"/>
                <w:snapToGrid w:val="0"/>
                <w:position w:val="6"/>
              </w:rPr>
              <w:t>Žaliojo pirkimo reikalavimas</w:t>
            </w:r>
          </w:p>
        </w:tc>
        <w:tc>
          <w:tcPr>
            <w:tcW w:w="1838" w:type="pct"/>
            <w:vAlign w:val="center"/>
            <w:hideMark/>
          </w:tcPr>
          <w:p w14:paraId="38E7939F" w14:textId="77777777" w:rsidR="00D87582" w:rsidRPr="008B5E05" w:rsidRDefault="00D87582" w:rsidP="00D8758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Palemonas"/>
                <w:snapToGrid w:val="0"/>
                <w:position w:val="6"/>
              </w:rPr>
            </w:pPr>
            <w:r w:rsidRPr="008B5E05">
              <w:rPr>
                <w:rFonts w:ascii="Palemonas" w:hAnsi="Palemonas" w:cs="Palemonas"/>
                <w:snapToGrid w:val="0"/>
                <w:position w:val="6"/>
              </w:rPr>
              <w:t xml:space="preserve">Teleskopinio krautuvo variklio emisijos norma: ne žemesnė kaip EU </w:t>
            </w:r>
            <w:proofErr w:type="spellStart"/>
            <w:r w:rsidRPr="008B5E05">
              <w:rPr>
                <w:rFonts w:ascii="Palemonas" w:hAnsi="Palemonas" w:cs="Palemonas"/>
                <w:snapToGrid w:val="0"/>
                <w:position w:val="6"/>
              </w:rPr>
              <w:t>Stage</w:t>
            </w:r>
            <w:proofErr w:type="spellEnd"/>
            <w:r w:rsidRPr="008B5E05">
              <w:rPr>
                <w:rFonts w:ascii="Palemonas" w:hAnsi="Palemonas" w:cs="Palemonas"/>
                <w:snapToGrid w:val="0"/>
                <w:position w:val="6"/>
              </w:rPr>
              <w:t xml:space="preserve"> V.</w:t>
            </w:r>
          </w:p>
        </w:tc>
      </w:tr>
    </w:tbl>
    <w:p w14:paraId="0DFA1ADF" w14:textId="77777777" w:rsidR="00D87582" w:rsidRPr="008B5E05" w:rsidRDefault="00D87582" w:rsidP="00C7710C">
      <w:pPr>
        <w:tabs>
          <w:tab w:val="left" w:pos="6804"/>
        </w:tabs>
        <w:jc w:val="center"/>
        <w:rPr>
          <w:b/>
          <w:bCs/>
          <w:caps/>
          <w:sz w:val="20"/>
          <w:szCs w:val="22"/>
        </w:rPr>
      </w:pPr>
    </w:p>
    <w:p w14:paraId="1C999AFD" w14:textId="40C44B1B" w:rsidR="00C7710C" w:rsidRPr="008B5E05" w:rsidRDefault="00473027" w:rsidP="00C7710C">
      <w:pPr>
        <w:tabs>
          <w:tab w:val="left" w:pos="6804"/>
        </w:tabs>
        <w:jc w:val="center"/>
        <w:rPr>
          <w:color w:val="000000" w:themeColor="text1"/>
        </w:rPr>
        <w:sectPr w:rsidR="00C7710C" w:rsidRPr="008B5E05" w:rsidSect="00B77C23">
          <w:headerReference w:type="default" r:id="rId8"/>
          <w:footerReference w:type="default" r:id="rId9"/>
          <w:footerReference w:type="first" r:id="rId10"/>
          <w:pgSz w:w="11906" w:h="16838" w:code="9"/>
          <w:pgMar w:top="1134" w:right="567" w:bottom="1134" w:left="1701" w:header="567" w:footer="170" w:gutter="0"/>
          <w:cols w:space="1296"/>
          <w:titlePg/>
          <w:docGrid w:linePitch="360"/>
        </w:sectPr>
      </w:pPr>
      <w:r w:rsidRPr="008B5E05">
        <w:rPr>
          <w:rFonts w:eastAsia="SimSun"/>
          <w:color w:val="000000" w:themeColor="text1"/>
          <w:lang w:eastAsia="zh-CN"/>
        </w:rPr>
        <w:t>________________</w:t>
      </w:r>
    </w:p>
    <w:p w14:paraId="180B06F1" w14:textId="77777777" w:rsidR="00CA02A2" w:rsidRPr="008B5E05" w:rsidRDefault="00CA02A2" w:rsidP="0091483D">
      <w:pPr>
        <w:rPr>
          <w:rFonts w:eastAsia="SimSun"/>
          <w:color w:val="000000" w:themeColor="text1"/>
          <w:lang w:eastAsia="zh-CN"/>
        </w:rPr>
      </w:pPr>
    </w:p>
    <w:sectPr w:rsidR="00CA02A2" w:rsidRPr="008B5E05" w:rsidSect="00960631">
      <w:headerReference w:type="default" r:id="rId11"/>
      <w:footerReference w:type="default" r:id="rId12"/>
      <w:footerReference w:type="first" r:id="rId13"/>
      <w:pgSz w:w="11906" w:h="16838" w:code="9"/>
      <w:pgMar w:top="1021" w:right="567" w:bottom="1021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D6217" w14:textId="77777777" w:rsidR="00DD6A7C" w:rsidRDefault="00DD6A7C" w:rsidP="00C47488">
      <w:r>
        <w:separator/>
      </w:r>
    </w:p>
  </w:endnote>
  <w:endnote w:type="continuationSeparator" w:id="0">
    <w:p w14:paraId="1D61E62C" w14:textId="77777777" w:rsidR="00DD6A7C" w:rsidRDefault="00DD6A7C" w:rsidP="00C4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1"/>
    <w:family w:val="roman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DF3F" w14:textId="77777777" w:rsidR="00C7710C" w:rsidRDefault="00C7710C" w:rsidP="00B90DC4">
    <w:pPr>
      <w:jc w:val="both"/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4F0EB8D6" wp14:editId="02D5CBE7">
          <wp:simplePos x="0" y="0"/>
          <wp:positionH relativeFrom="page">
            <wp:posOffset>4467225</wp:posOffset>
          </wp:positionH>
          <wp:positionV relativeFrom="paragraph">
            <wp:posOffset>8748395</wp:posOffset>
          </wp:positionV>
          <wp:extent cx="3082290" cy="1933575"/>
          <wp:effectExtent l="0" t="0" r="0" b="0"/>
          <wp:wrapNone/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560"/>
                  <a:stretch>
                    <a:fillRect/>
                  </a:stretch>
                </pic:blipFill>
                <pic:spPr bwMode="auto">
                  <a:xfrm>
                    <a:off x="0" y="0"/>
                    <a:ext cx="3082290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0048" behindDoc="0" locked="0" layoutInCell="1" allowOverlap="1" wp14:anchorId="5EFC0E72" wp14:editId="06C307BB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9024" behindDoc="0" locked="0" layoutInCell="1" allowOverlap="1" wp14:anchorId="030C5306" wp14:editId="0AD9C89A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8000" behindDoc="0" locked="0" layoutInCell="1" allowOverlap="1" wp14:anchorId="5FF170FF" wp14:editId="4C88C82F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3904" behindDoc="0" locked="0" layoutInCell="1" allowOverlap="1" wp14:anchorId="367490A9" wp14:editId="30DE7837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0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4928" behindDoc="0" locked="0" layoutInCell="1" allowOverlap="1" wp14:anchorId="61B6A122" wp14:editId="3650764F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5952" behindDoc="0" locked="0" layoutInCell="1" allowOverlap="1" wp14:anchorId="47D79030" wp14:editId="33C352F6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6976" behindDoc="0" locked="0" layoutInCell="1" allowOverlap="1" wp14:anchorId="675272D1" wp14:editId="610BB8C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E5B91" w14:textId="77777777" w:rsidR="00C7710C" w:rsidRDefault="00C7710C" w:rsidP="00B77C23">
    <w:pPr>
      <w:pStyle w:val="Porat"/>
      <w:jc w:val="right"/>
    </w:pPr>
    <w:r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19BBB57C" wp14:editId="512E02B4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5168" behindDoc="0" locked="0" layoutInCell="1" allowOverlap="1" wp14:anchorId="6D2A971E" wp14:editId="15F4510A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4144" behindDoc="0" locked="0" layoutInCell="1" allowOverlap="1" wp14:anchorId="58D598EA" wp14:editId="15583043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3120" behindDoc="0" locked="0" layoutInCell="1" allowOverlap="1" wp14:anchorId="7340395A" wp14:editId="01E528B0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2096" behindDoc="0" locked="0" layoutInCell="1" allowOverlap="1" wp14:anchorId="4F568622" wp14:editId="4564A7E9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1072" behindDoc="0" locked="0" layoutInCell="1" allowOverlap="1" wp14:anchorId="418A7328" wp14:editId="7770936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13859" w14:textId="77777777" w:rsidR="00B07DDD" w:rsidRDefault="00B07DDD" w:rsidP="00B90DC4">
    <w:pPr>
      <w:jc w:val="both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778A4E3D" wp14:editId="0FE87319">
          <wp:simplePos x="0" y="0"/>
          <wp:positionH relativeFrom="page">
            <wp:posOffset>4467225</wp:posOffset>
          </wp:positionH>
          <wp:positionV relativeFrom="paragraph">
            <wp:posOffset>8748395</wp:posOffset>
          </wp:positionV>
          <wp:extent cx="3082290" cy="1933575"/>
          <wp:effectExtent l="0" t="0" r="0" b="0"/>
          <wp:wrapNone/>
          <wp:docPr id="1969728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560"/>
                  <a:stretch>
                    <a:fillRect/>
                  </a:stretch>
                </pic:blipFill>
                <pic:spPr bwMode="auto">
                  <a:xfrm>
                    <a:off x="0" y="0"/>
                    <a:ext cx="3082290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70528" behindDoc="0" locked="0" layoutInCell="1" allowOverlap="1" wp14:anchorId="63944026" wp14:editId="496DE93D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93646227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1899B788" wp14:editId="5C22A53C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12482160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6432" behindDoc="0" locked="0" layoutInCell="1" allowOverlap="1" wp14:anchorId="3829DDEB" wp14:editId="39334229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45129905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E7DE4CD" wp14:editId="3EBF785F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972282060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52799D91" wp14:editId="1E9EA157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22065552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46A03C07" wp14:editId="0C2BC5F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68874705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06556986" wp14:editId="15BDEB49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995690070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80C70" w14:textId="77777777" w:rsidR="00B07DDD" w:rsidRDefault="00B07DDD" w:rsidP="00B77C23">
    <w:pPr>
      <w:pStyle w:val="Porat"/>
      <w:jc w:val="right"/>
    </w:pPr>
    <w:r>
      <w:rPr>
        <w:noProof/>
        <w:lang w:val="en-US"/>
      </w:rPr>
      <w:drawing>
        <wp:anchor distT="0" distB="0" distL="114300" distR="114300" simplePos="0" relativeHeight="251668480" behindDoc="0" locked="0" layoutInCell="1" allowOverlap="1" wp14:anchorId="29AE4850" wp14:editId="1E18FC22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26742945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7456" behindDoc="0" locked="0" layoutInCell="1" allowOverlap="1" wp14:anchorId="3F8D5A60" wp14:editId="2CD0ED4B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42493838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62C169C" wp14:editId="446C39A3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93220997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06EBE953" wp14:editId="2362D717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66529064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1E26134" wp14:editId="04B7C530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67958542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191465E2" wp14:editId="3E953F5B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92075235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5BC7E" w14:textId="77777777" w:rsidR="00DD6A7C" w:rsidRDefault="00DD6A7C" w:rsidP="00C47488">
      <w:r>
        <w:separator/>
      </w:r>
    </w:p>
  </w:footnote>
  <w:footnote w:type="continuationSeparator" w:id="0">
    <w:p w14:paraId="04A2411C" w14:textId="77777777" w:rsidR="00DD6A7C" w:rsidRDefault="00DD6A7C" w:rsidP="00C4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345250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0FD944A" w14:textId="77777777" w:rsidR="00C7710C" w:rsidRPr="00B90DC4" w:rsidRDefault="00C7710C" w:rsidP="00B90DC4">
        <w:pPr>
          <w:pStyle w:val="Antrats"/>
          <w:jc w:val="center"/>
          <w:rPr>
            <w:rFonts w:ascii="Times New Roman" w:hAnsi="Times New Roman"/>
          </w:rPr>
        </w:pPr>
        <w:r w:rsidRPr="00B90DC4">
          <w:rPr>
            <w:rFonts w:ascii="Times New Roman" w:hAnsi="Times New Roman"/>
          </w:rPr>
          <w:fldChar w:fldCharType="begin"/>
        </w:r>
        <w:r w:rsidRPr="00B90DC4">
          <w:rPr>
            <w:rFonts w:ascii="Times New Roman" w:hAnsi="Times New Roman"/>
          </w:rPr>
          <w:instrText>PAGE   \* MERGEFORMAT</w:instrText>
        </w:r>
        <w:r w:rsidRPr="00B90DC4">
          <w:rPr>
            <w:rFonts w:ascii="Times New Roman" w:hAnsi="Times New Roman"/>
          </w:rPr>
          <w:fldChar w:fldCharType="separate"/>
        </w:r>
        <w:r w:rsidRPr="00B90DC4">
          <w:rPr>
            <w:rFonts w:ascii="Times New Roman" w:hAnsi="Times New Roman"/>
          </w:rPr>
          <w:t>2</w:t>
        </w:r>
        <w:r w:rsidRPr="00B90DC4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051567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DF843DB" w14:textId="77777777" w:rsidR="00B07DDD" w:rsidRPr="00B90DC4" w:rsidRDefault="00B07DDD" w:rsidP="00B90DC4">
        <w:pPr>
          <w:pStyle w:val="Antrats"/>
          <w:jc w:val="center"/>
          <w:rPr>
            <w:rFonts w:ascii="Times New Roman" w:hAnsi="Times New Roman"/>
          </w:rPr>
        </w:pPr>
        <w:r w:rsidRPr="00B90DC4">
          <w:rPr>
            <w:rFonts w:ascii="Times New Roman" w:hAnsi="Times New Roman"/>
          </w:rPr>
          <w:fldChar w:fldCharType="begin"/>
        </w:r>
        <w:r w:rsidRPr="00B90DC4">
          <w:rPr>
            <w:rFonts w:ascii="Times New Roman" w:hAnsi="Times New Roman"/>
          </w:rPr>
          <w:instrText>PAGE   \* MERGEFORMAT</w:instrText>
        </w:r>
        <w:r w:rsidRPr="00B90DC4">
          <w:rPr>
            <w:rFonts w:ascii="Times New Roman" w:hAnsi="Times New Roman"/>
          </w:rPr>
          <w:fldChar w:fldCharType="separate"/>
        </w:r>
        <w:r w:rsidRPr="00B90DC4">
          <w:rPr>
            <w:rFonts w:ascii="Times New Roman" w:hAnsi="Times New Roman"/>
          </w:rPr>
          <w:t>2</w:t>
        </w:r>
        <w:r w:rsidRPr="00B90DC4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1439A"/>
    <w:multiLevelType w:val="hybridMultilevel"/>
    <w:tmpl w:val="2B722B8C"/>
    <w:lvl w:ilvl="0" w:tplc="4DECD554">
      <w:start w:val="52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18" w:hanging="360"/>
      </w:pPr>
    </w:lvl>
    <w:lvl w:ilvl="2" w:tplc="0427001B" w:tentative="1">
      <w:start w:val="1"/>
      <w:numFmt w:val="lowerRoman"/>
      <w:lvlText w:val="%3."/>
      <w:lvlJc w:val="right"/>
      <w:pPr>
        <w:ind w:left="3938" w:hanging="180"/>
      </w:pPr>
    </w:lvl>
    <w:lvl w:ilvl="3" w:tplc="0427000F" w:tentative="1">
      <w:start w:val="1"/>
      <w:numFmt w:val="decimal"/>
      <w:lvlText w:val="%4."/>
      <w:lvlJc w:val="left"/>
      <w:pPr>
        <w:ind w:left="4658" w:hanging="360"/>
      </w:pPr>
    </w:lvl>
    <w:lvl w:ilvl="4" w:tplc="04270019" w:tentative="1">
      <w:start w:val="1"/>
      <w:numFmt w:val="lowerLetter"/>
      <w:lvlText w:val="%5."/>
      <w:lvlJc w:val="left"/>
      <w:pPr>
        <w:ind w:left="5378" w:hanging="360"/>
      </w:pPr>
    </w:lvl>
    <w:lvl w:ilvl="5" w:tplc="0427001B" w:tentative="1">
      <w:start w:val="1"/>
      <w:numFmt w:val="lowerRoman"/>
      <w:lvlText w:val="%6."/>
      <w:lvlJc w:val="right"/>
      <w:pPr>
        <w:ind w:left="6098" w:hanging="180"/>
      </w:pPr>
    </w:lvl>
    <w:lvl w:ilvl="6" w:tplc="0427000F" w:tentative="1">
      <w:start w:val="1"/>
      <w:numFmt w:val="decimal"/>
      <w:lvlText w:val="%7."/>
      <w:lvlJc w:val="left"/>
      <w:pPr>
        <w:ind w:left="6818" w:hanging="360"/>
      </w:pPr>
    </w:lvl>
    <w:lvl w:ilvl="7" w:tplc="04270019" w:tentative="1">
      <w:start w:val="1"/>
      <w:numFmt w:val="lowerLetter"/>
      <w:lvlText w:val="%8."/>
      <w:lvlJc w:val="left"/>
      <w:pPr>
        <w:ind w:left="7538" w:hanging="360"/>
      </w:pPr>
    </w:lvl>
    <w:lvl w:ilvl="8" w:tplc="0427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" w15:restartNumberingAfterBreak="0">
    <w:nsid w:val="112F685A"/>
    <w:multiLevelType w:val="hybridMultilevel"/>
    <w:tmpl w:val="19C61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B04A4"/>
    <w:multiLevelType w:val="hybridMultilevel"/>
    <w:tmpl w:val="90129C6C"/>
    <w:lvl w:ilvl="0" w:tplc="E9F62A80">
      <w:start w:val="9"/>
      <w:numFmt w:val="bullet"/>
      <w:lvlText w:val="–"/>
      <w:lvlJc w:val="left"/>
      <w:pPr>
        <w:ind w:left="108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1E63C0"/>
    <w:multiLevelType w:val="multilevel"/>
    <w:tmpl w:val="BC0CD12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4" w15:restartNumberingAfterBreak="0">
    <w:nsid w:val="242A2339"/>
    <w:multiLevelType w:val="multilevel"/>
    <w:tmpl w:val="6EDAF9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2BC44978"/>
    <w:multiLevelType w:val="hybridMultilevel"/>
    <w:tmpl w:val="83D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90DD6"/>
    <w:multiLevelType w:val="multilevel"/>
    <w:tmpl w:val="D44E6A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31641"/>
    <w:multiLevelType w:val="multilevel"/>
    <w:tmpl w:val="794A717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B6B407B"/>
    <w:multiLevelType w:val="hybridMultilevel"/>
    <w:tmpl w:val="E264D3E2"/>
    <w:lvl w:ilvl="0" w:tplc="E9F62A80">
      <w:start w:val="9"/>
      <w:numFmt w:val="bullet"/>
      <w:lvlText w:val="–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268C6"/>
    <w:multiLevelType w:val="hybridMultilevel"/>
    <w:tmpl w:val="E4F2D2AE"/>
    <w:lvl w:ilvl="0" w:tplc="E9F62A80">
      <w:start w:val="9"/>
      <w:numFmt w:val="bullet"/>
      <w:lvlText w:val="–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B7C8F"/>
    <w:multiLevelType w:val="hybridMultilevel"/>
    <w:tmpl w:val="1C5AEC0C"/>
    <w:lvl w:ilvl="0" w:tplc="230837F8">
      <w:start w:val="1"/>
      <w:numFmt w:val="decimal"/>
      <w:lvlText w:val="%1."/>
      <w:lvlJc w:val="left"/>
      <w:pPr>
        <w:ind w:left="360" w:hanging="360"/>
      </w:pPr>
      <w:rPr>
        <w:rFonts w:ascii="Palemonas" w:eastAsia="SimSun" w:hAnsi="Palemonas" w:cs="Times New Roman"/>
        <w:b w:val="0"/>
        <w:bCs/>
      </w:rPr>
    </w:lvl>
    <w:lvl w:ilvl="1" w:tplc="04270019">
      <w:start w:val="1"/>
      <w:numFmt w:val="lowerLetter"/>
      <w:lvlText w:val="%2."/>
      <w:lvlJc w:val="left"/>
      <w:pPr>
        <w:ind w:left="306" w:hanging="360"/>
      </w:pPr>
    </w:lvl>
    <w:lvl w:ilvl="2" w:tplc="0427001B">
      <w:start w:val="1"/>
      <w:numFmt w:val="lowerRoman"/>
      <w:lvlText w:val="%3."/>
      <w:lvlJc w:val="right"/>
      <w:pPr>
        <w:ind w:left="1026" w:hanging="180"/>
      </w:pPr>
    </w:lvl>
    <w:lvl w:ilvl="3" w:tplc="0427000F" w:tentative="1">
      <w:start w:val="1"/>
      <w:numFmt w:val="decimal"/>
      <w:lvlText w:val="%4."/>
      <w:lvlJc w:val="left"/>
      <w:pPr>
        <w:ind w:left="1746" w:hanging="360"/>
      </w:pPr>
    </w:lvl>
    <w:lvl w:ilvl="4" w:tplc="04270019" w:tentative="1">
      <w:start w:val="1"/>
      <w:numFmt w:val="lowerLetter"/>
      <w:lvlText w:val="%5."/>
      <w:lvlJc w:val="left"/>
      <w:pPr>
        <w:ind w:left="2466" w:hanging="360"/>
      </w:pPr>
    </w:lvl>
    <w:lvl w:ilvl="5" w:tplc="0427001B" w:tentative="1">
      <w:start w:val="1"/>
      <w:numFmt w:val="lowerRoman"/>
      <w:lvlText w:val="%6."/>
      <w:lvlJc w:val="right"/>
      <w:pPr>
        <w:ind w:left="3186" w:hanging="180"/>
      </w:pPr>
    </w:lvl>
    <w:lvl w:ilvl="6" w:tplc="0427000F" w:tentative="1">
      <w:start w:val="1"/>
      <w:numFmt w:val="decimal"/>
      <w:lvlText w:val="%7."/>
      <w:lvlJc w:val="left"/>
      <w:pPr>
        <w:ind w:left="3906" w:hanging="360"/>
      </w:pPr>
    </w:lvl>
    <w:lvl w:ilvl="7" w:tplc="04270019" w:tentative="1">
      <w:start w:val="1"/>
      <w:numFmt w:val="lowerLetter"/>
      <w:lvlText w:val="%8."/>
      <w:lvlJc w:val="left"/>
      <w:pPr>
        <w:ind w:left="4626" w:hanging="360"/>
      </w:pPr>
    </w:lvl>
    <w:lvl w:ilvl="8" w:tplc="0427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1" w15:restartNumberingAfterBreak="0">
    <w:nsid w:val="41AD415F"/>
    <w:multiLevelType w:val="multilevel"/>
    <w:tmpl w:val="4D2E5D3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94B7C6D"/>
    <w:multiLevelType w:val="hybridMultilevel"/>
    <w:tmpl w:val="4F503C3E"/>
    <w:lvl w:ilvl="0" w:tplc="D682D440">
      <w:start w:val="9"/>
      <w:numFmt w:val="bullet"/>
      <w:lvlText w:val="-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97698"/>
    <w:multiLevelType w:val="hybridMultilevel"/>
    <w:tmpl w:val="A344DC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F659E"/>
    <w:multiLevelType w:val="multilevel"/>
    <w:tmpl w:val="54D4ADF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53BA4208"/>
    <w:multiLevelType w:val="multilevel"/>
    <w:tmpl w:val="BFE8D1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5C47AF1"/>
    <w:multiLevelType w:val="hybridMultilevel"/>
    <w:tmpl w:val="A6A469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65AA4"/>
    <w:multiLevelType w:val="multilevel"/>
    <w:tmpl w:val="3B3271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700B2"/>
    <w:multiLevelType w:val="multilevel"/>
    <w:tmpl w:val="00DC64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6A4ACA"/>
    <w:multiLevelType w:val="hybridMultilevel"/>
    <w:tmpl w:val="BC243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F032B"/>
    <w:multiLevelType w:val="hybridMultilevel"/>
    <w:tmpl w:val="590ECD90"/>
    <w:lvl w:ilvl="0" w:tplc="EA08D0F8">
      <w:start w:val="1"/>
      <w:numFmt w:val="decimal"/>
      <w:suff w:val="nothing"/>
      <w:lvlText w:val="%1."/>
      <w:lvlJc w:val="left"/>
      <w:pPr>
        <w:ind w:left="357" w:hanging="357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63F91"/>
    <w:multiLevelType w:val="hybridMultilevel"/>
    <w:tmpl w:val="E2628FA6"/>
    <w:lvl w:ilvl="0" w:tplc="269EF342">
      <w:numFmt w:val="bullet"/>
      <w:lvlText w:val="–"/>
      <w:lvlJc w:val="left"/>
      <w:pPr>
        <w:ind w:left="1080" w:hanging="360"/>
      </w:pPr>
      <w:rPr>
        <w:rFonts w:ascii="Palemonas" w:eastAsia="Calibri" w:hAnsi="Palemonas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3E7BF9"/>
    <w:multiLevelType w:val="hybridMultilevel"/>
    <w:tmpl w:val="9E6E8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E11DFB"/>
    <w:multiLevelType w:val="hybridMultilevel"/>
    <w:tmpl w:val="DF36C704"/>
    <w:lvl w:ilvl="0" w:tplc="E9F62A80">
      <w:start w:val="9"/>
      <w:numFmt w:val="bullet"/>
      <w:lvlText w:val="–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2460D"/>
    <w:multiLevelType w:val="hybridMultilevel"/>
    <w:tmpl w:val="4A1A3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F0086"/>
    <w:multiLevelType w:val="multilevel"/>
    <w:tmpl w:val="8C32F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1007463">
    <w:abstractNumId w:val="16"/>
  </w:num>
  <w:num w:numId="2" w16cid:durableId="42484183">
    <w:abstractNumId w:val="21"/>
  </w:num>
  <w:num w:numId="3" w16cid:durableId="1128858119">
    <w:abstractNumId w:val="8"/>
  </w:num>
  <w:num w:numId="4" w16cid:durableId="2019695358">
    <w:abstractNumId w:val="2"/>
  </w:num>
  <w:num w:numId="5" w16cid:durableId="732310302">
    <w:abstractNumId w:val="9"/>
  </w:num>
  <w:num w:numId="6" w16cid:durableId="1699037941">
    <w:abstractNumId w:val="23"/>
  </w:num>
  <w:num w:numId="7" w16cid:durableId="746338760">
    <w:abstractNumId w:val="12"/>
  </w:num>
  <w:num w:numId="8" w16cid:durableId="9445793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0961736">
    <w:abstractNumId w:val="10"/>
  </w:num>
  <w:num w:numId="10" w16cid:durableId="915819214">
    <w:abstractNumId w:val="11"/>
  </w:num>
  <w:num w:numId="11" w16cid:durableId="1468815090">
    <w:abstractNumId w:val="14"/>
  </w:num>
  <w:num w:numId="12" w16cid:durableId="507401972">
    <w:abstractNumId w:val="6"/>
  </w:num>
  <w:num w:numId="13" w16cid:durableId="2005039037">
    <w:abstractNumId w:val="17"/>
  </w:num>
  <w:num w:numId="14" w16cid:durableId="13699114">
    <w:abstractNumId w:val="0"/>
  </w:num>
  <w:num w:numId="15" w16cid:durableId="1576741298">
    <w:abstractNumId w:val="15"/>
  </w:num>
  <w:num w:numId="16" w16cid:durableId="1637641775">
    <w:abstractNumId w:val="3"/>
  </w:num>
  <w:num w:numId="17" w16cid:durableId="642658524">
    <w:abstractNumId w:val="4"/>
  </w:num>
  <w:num w:numId="18" w16cid:durableId="682977119">
    <w:abstractNumId w:val="25"/>
  </w:num>
  <w:num w:numId="19" w16cid:durableId="905989260">
    <w:abstractNumId w:val="1"/>
  </w:num>
  <w:num w:numId="20" w16cid:durableId="1596933865">
    <w:abstractNumId w:val="22"/>
  </w:num>
  <w:num w:numId="21" w16cid:durableId="1043364959">
    <w:abstractNumId w:val="5"/>
  </w:num>
  <w:num w:numId="22" w16cid:durableId="476993742">
    <w:abstractNumId w:val="19"/>
  </w:num>
  <w:num w:numId="23" w16cid:durableId="8531957">
    <w:abstractNumId w:val="24"/>
  </w:num>
  <w:num w:numId="24" w16cid:durableId="862086098">
    <w:abstractNumId w:val="18"/>
  </w:num>
  <w:num w:numId="25" w16cid:durableId="330375567">
    <w:abstractNumId w:val="7"/>
  </w:num>
  <w:num w:numId="26" w16cid:durableId="6848655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88"/>
    <w:rsid w:val="00004961"/>
    <w:rsid w:val="00005775"/>
    <w:rsid w:val="000066E9"/>
    <w:rsid w:val="00007A7D"/>
    <w:rsid w:val="00010911"/>
    <w:rsid w:val="00011794"/>
    <w:rsid w:val="00016F6B"/>
    <w:rsid w:val="000229FE"/>
    <w:rsid w:val="0003060A"/>
    <w:rsid w:val="00041C29"/>
    <w:rsid w:val="00046D27"/>
    <w:rsid w:val="00050A3B"/>
    <w:rsid w:val="0005764A"/>
    <w:rsid w:val="00076C93"/>
    <w:rsid w:val="00081CCC"/>
    <w:rsid w:val="000941A6"/>
    <w:rsid w:val="000A40C5"/>
    <w:rsid w:val="000B2607"/>
    <w:rsid w:val="000D01D6"/>
    <w:rsid w:val="000D24C3"/>
    <w:rsid w:val="000D70FA"/>
    <w:rsid w:val="000E066A"/>
    <w:rsid w:val="000E1A7F"/>
    <w:rsid w:val="000E2278"/>
    <w:rsid w:val="000E335F"/>
    <w:rsid w:val="000E40F2"/>
    <w:rsid w:val="000E5BD0"/>
    <w:rsid w:val="000F456E"/>
    <w:rsid w:val="000F59C1"/>
    <w:rsid w:val="00101283"/>
    <w:rsid w:val="0011579F"/>
    <w:rsid w:val="001255E8"/>
    <w:rsid w:val="0013338A"/>
    <w:rsid w:val="00135E48"/>
    <w:rsid w:val="00147395"/>
    <w:rsid w:val="0015155B"/>
    <w:rsid w:val="001542E6"/>
    <w:rsid w:val="00154BDF"/>
    <w:rsid w:val="001557F7"/>
    <w:rsid w:val="00171AB5"/>
    <w:rsid w:val="00172FE8"/>
    <w:rsid w:val="00176888"/>
    <w:rsid w:val="00176C32"/>
    <w:rsid w:val="001821A3"/>
    <w:rsid w:val="00184848"/>
    <w:rsid w:val="00184C96"/>
    <w:rsid w:val="00184EFA"/>
    <w:rsid w:val="001A0583"/>
    <w:rsid w:val="001A3E12"/>
    <w:rsid w:val="001A6540"/>
    <w:rsid w:val="001A76DE"/>
    <w:rsid w:val="001B21F3"/>
    <w:rsid w:val="001B43CE"/>
    <w:rsid w:val="001B664E"/>
    <w:rsid w:val="001B7B31"/>
    <w:rsid w:val="001C0DAA"/>
    <w:rsid w:val="001C1969"/>
    <w:rsid w:val="001C4029"/>
    <w:rsid w:val="001D08C6"/>
    <w:rsid w:val="001D14D8"/>
    <w:rsid w:val="001D257B"/>
    <w:rsid w:val="001E5BCD"/>
    <w:rsid w:val="001F309B"/>
    <w:rsid w:val="001F332D"/>
    <w:rsid w:val="001F5E20"/>
    <w:rsid w:val="0020252B"/>
    <w:rsid w:val="00205444"/>
    <w:rsid w:val="0021116A"/>
    <w:rsid w:val="00214D05"/>
    <w:rsid w:val="002214FF"/>
    <w:rsid w:val="00222033"/>
    <w:rsid w:val="00225591"/>
    <w:rsid w:val="002263BF"/>
    <w:rsid w:val="00231389"/>
    <w:rsid w:val="0024022A"/>
    <w:rsid w:val="00247397"/>
    <w:rsid w:val="002524DE"/>
    <w:rsid w:val="0025316E"/>
    <w:rsid w:val="00254314"/>
    <w:rsid w:val="00254BE1"/>
    <w:rsid w:val="00256FAA"/>
    <w:rsid w:val="002648B7"/>
    <w:rsid w:val="00270329"/>
    <w:rsid w:val="00271107"/>
    <w:rsid w:val="002761A5"/>
    <w:rsid w:val="0028013E"/>
    <w:rsid w:val="00280DAB"/>
    <w:rsid w:val="002839C8"/>
    <w:rsid w:val="00291D3A"/>
    <w:rsid w:val="0029683B"/>
    <w:rsid w:val="002A2821"/>
    <w:rsid w:val="002A7107"/>
    <w:rsid w:val="002A7320"/>
    <w:rsid w:val="002B217E"/>
    <w:rsid w:val="002B5F02"/>
    <w:rsid w:val="002C069C"/>
    <w:rsid w:val="002C1CD8"/>
    <w:rsid w:val="002C44B2"/>
    <w:rsid w:val="002C6A2C"/>
    <w:rsid w:val="002C6EF9"/>
    <w:rsid w:val="002C799B"/>
    <w:rsid w:val="002D1432"/>
    <w:rsid w:val="002D1C6A"/>
    <w:rsid w:val="002D64FC"/>
    <w:rsid w:val="002D76D6"/>
    <w:rsid w:val="002D7798"/>
    <w:rsid w:val="002F6ECB"/>
    <w:rsid w:val="00300209"/>
    <w:rsid w:val="0030185A"/>
    <w:rsid w:val="0030324A"/>
    <w:rsid w:val="003047B0"/>
    <w:rsid w:val="003139D5"/>
    <w:rsid w:val="00314277"/>
    <w:rsid w:val="00317F0D"/>
    <w:rsid w:val="0032172C"/>
    <w:rsid w:val="00321AE4"/>
    <w:rsid w:val="0032488D"/>
    <w:rsid w:val="00326137"/>
    <w:rsid w:val="00331450"/>
    <w:rsid w:val="00344998"/>
    <w:rsid w:val="00344DF5"/>
    <w:rsid w:val="00345235"/>
    <w:rsid w:val="00354BE2"/>
    <w:rsid w:val="00357BAE"/>
    <w:rsid w:val="00363D88"/>
    <w:rsid w:val="00366D0F"/>
    <w:rsid w:val="0038372D"/>
    <w:rsid w:val="00383A8C"/>
    <w:rsid w:val="00393EC6"/>
    <w:rsid w:val="003A019B"/>
    <w:rsid w:val="003A321B"/>
    <w:rsid w:val="003A579F"/>
    <w:rsid w:val="003B05E0"/>
    <w:rsid w:val="003B0A10"/>
    <w:rsid w:val="003B60F7"/>
    <w:rsid w:val="003C195A"/>
    <w:rsid w:val="003C383F"/>
    <w:rsid w:val="003D2A47"/>
    <w:rsid w:val="003E4602"/>
    <w:rsid w:val="003F3336"/>
    <w:rsid w:val="003F3653"/>
    <w:rsid w:val="003F7534"/>
    <w:rsid w:val="0040272F"/>
    <w:rsid w:val="0040338A"/>
    <w:rsid w:val="0041038F"/>
    <w:rsid w:val="004370D0"/>
    <w:rsid w:val="00437829"/>
    <w:rsid w:val="00445C71"/>
    <w:rsid w:val="00452CE3"/>
    <w:rsid w:val="00454922"/>
    <w:rsid w:val="00457BF5"/>
    <w:rsid w:val="0047107B"/>
    <w:rsid w:val="00473027"/>
    <w:rsid w:val="004757BC"/>
    <w:rsid w:val="004810ED"/>
    <w:rsid w:val="004858FF"/>
    <w:rsid w:val="00487F03"/>
    <w:rsid w:val="00490EDB"/>
    <w:rsid w:val="0049179C"/>
    <w:rsid w:val="0049208C"/>
    <w:rsid w:val="004926E2"/>
    <w:rsid w:val="00493BD4"/>
    <w:rsid w:val="004A152A"/>
    <w:rsid w:val="004A2497"/>
    <w:rsid w:val="004A3DE2"/>
    <w:rsid w:val="004A6CC5"/>
    <w:rsid w:val="004B1280"/>
    <w:rsid w:val="004B3882"/>
    <w:rsid w:val="004B4D4D"/>
    <w:rsid w:val="004C7594"/>
    <w:rsid w:val="004D148C"/>
    <w:rsid w:val="004D640B"/>
    <w:rsid w:val="004E1F22"/>
    <w:rsid w:val="004E431C"/>
    <w:rsid w:val="004F1E48"/>
    <w:rsid w:val="004F3EED"/>
    <w:rsid w:val="004F5963"/>
    <w:rsid w:val="00502586"/>
    <w:rsid w:val="00502F39"/>
    <w:rsid w:val="0050366D"/>
    <w:rsid w:val="00506550"/>
    <w:rsid w:val="00507608"/>
    <w:rsid w:val="00512FF4"/>
    <w:rsid w:val="00513D89"/>
    <w:rsid w:val="0051688E"/>
    <w:rsid w:val="005209B3"/>
    <w:rsid w:val="005220AC"/>
    <w:rsid w:val="00522DCF"/>
    <w:rsid w:val="00525807"/>
    <w:rsid w:val="005302C0"/>
    <w:rsid w:val="00544949"/>
    <w:rsid w:val="00545128"/>
    <w:rsid w:val="0054613E"/>
    <w:rsid w:val="005501E4"/>
    <w:rsid w:val="005541F6"/>
    <w:rsid w:val="005541F9"/>
    <w:rsid w:val="00554570"/>
    <w:rsid w:val="005558D8"/>
    <w:rsid w:val="00561A73"/>
    <w:rsid w:val="00562012"/>
    <w:rsid w:val="0056388B"/>
    <w:rsid w:val="005645DD"/>
    <w:rsid w:val="00567737"/>
    <w:rsid w:val="00570B64"/>
    <w:rsid w:val="00572A5C"/>
    <w:rsid w:val="00572A5D"/>
    <w:rsid w:val="00586964"/>
    <w:rsid w:val="00592D4A"/>
    <w:rsid w:val="0059788F"/>
    <w:rsid w:val="005A118D"/>
    <w:rsid w:val="005B6E87"/>
    <w:rsid w:val="005C1B99"/>
    <w:rsid w:val="005C2A3D"/>
    <w:rsid w:val="005C72BD"/>
    <w:rsid w:val="005D0120"/>
    <w:rsid w:val="005D37F3"/>
    <w:rsid w:val="005E6000"/>
    <w:rsid w:val="005E62FA"/>
    <w:rsid w:val="005F32B1"/>
    <w:rsid w:val="00600646"/>
    <w:rsid w:val="00600DF9"/>
    <w:rsid w:val="00603EF7"/>
    <w:rsid w:val="00607EE7"/>
    <w:rsid w:val="0061055C"/>
    <w:rsid w:val="006137E9"/>
    <w:rsid w:val="00614392"/>
    <w:rsid w:val="006221E9"/>
    <w:rsid w:val="0062321E"/>
    <w:rsid w:val="006245D3"/>
    <w:rsid w:val="0062575E"/>
    <w:rsid w:val="00627080"/>
    <w:rsid w:val="0063224B"/>
    <w:rsid w:val="00635127"/>
    <w:rsid w:val="006353D9"/>
    <w:rsid w:val="006402E5"/>
    <w:rsid w:val="00647742"/>
    <w:rsid w:val="00651775"/>
    <w:rsid w:val="006751E4"/>
    <w:rsid w:val="00681117"/>
    <w:rsid w:val="00691B85"/>
    <w:rsid w:val="00693043"/>
    <w:rsid w:val="006943DA"/>
    <w:rsid w:val="00697C4A"/>
    <w:rsid w:val="006A79E7"/>
    <w:rsid w:val="006B5D8E"/>
    <w:rsid w:val="006C379D"/>
    <w:rsid w:val="006D06C5"/>
    <w:rsid w:val="006D5CF3"/>
    <w:rsid w:val="006E010F"/>
    <w:rsid w:val="006E0E5D"/>
    <w:rsid w:val="006E42B5"/>
    <w:rsid w:val="006F1C38"/>
    <w:rsid w:val="00700706"/>
    <w:rsid w:val="007023F6"/>
    <w:rsid w:val="007144C8"/>
    <w:rsid w:val="0072033E"/>
    <w:rsid w:val="00723106"/>
    <w:rsid w:val="00725EC3"/>
    <w:rsid w:val="00726452"/>
    <w:rsid w:val="00726923"/>
    <w:rsid w:val="00730197"/>
    <w:rsid w:val="00736AAA"/>
    <w:rsid w:val="00744C7C"/>
    <w:rsid w:val="0074561A"/>
    <w:rsid w:val="00746FE0"/>
    <w:rsid w:val="00756449"/>
    <w:rsid w:val="00757BD0"/>
    <w:rsid w:val="00770DE9"/>
    <w:rsid w:val="007811C2"/>
    <w:rsid w:val="00782C10"/>
    <w:rsid w:val="00783599"/>
    <w:rsid w:val="007840E7"/>
    <w:rsid w:val="00790557"/>
    <w:rsid w:val="00792860"/>
    <w:rsid w:val="00795315"/>
    <w:rsid w:val="007A3E58"/>
    <w:rsid w:val="007A5DB1"/>
    <w:rsid w:val="007A5FC7"/>
    <w:rsid w:val="007A77DB"/>
    <w:rsid w:val="007B297E"/>
    <w:rsid w:val="007B3D8D"/>
    <w:rsid w:val="007C3E40"/>
    <w:rsid w:val="007C7970"/>
    <w:rsid w:val="007E0A31"/>
    <w:rsid w:val="007E12C7"/>
    <w:rsid w:val="007E1C29"/>
    <w:rsid w:val="007F0917"/>
    <w:rsid w:val="007F7F71"/>
    <w:rsid w:val="00800652"/>
    <w:rsid w:val="00802188"/>
    <w:rsid w:val="00813034"/>
    <w:rsid w:val="0082234A"/>
    <w:rsid w:val="00825125"/>
    <w:rsid w:val="008255F8"/>
    <w:rsid w:val="008257E8"/>
    <w:rsid w:val="0082614F"/>
    <w:rsid w:val="008358F7"/>
    <w:rsid w:val="00835DDA"/>
    <w:rsid w:val="00843E79"/>
    <w:rsid w:val="00844773"/>
    <w:rsid w:val="008513FA"/>
    <w:rsid w:val="0086206C"/>
    <w:rsid w:val="00862D3A"/>
    <w:rsid w:val="00864218"/>
    <w:rsid w:val="00864F4D"/>
    <w:rsid w:val="008704D7"/>
    <w:rsid w:val="00872493"/>
    <w:rsid w:val="0087341D"/>
    <w:rsid w:val="00875700"/>
    <w:rsid w:val="00877497"/>
    <w:rsid w:val="00877FFD"/>
    <w:rsid w:val="00882D9A"/>
    <w:rsid w:val="00883FEC"/>
    <w:rsid w:val="00885E94"/>
    <w:rsid w:val="00892FED"/>
    <w:rsid w:val="008937B2"/>
    <w:rsid w:val="00895790"/>
    <w:rsid w:val="008A1628"/>
    <w:rsid w:val="008A16A4"/>
    <w:rsid w:val="008A5A64"/>
    <w:rsid w:val="008A615B"/>
    <w:rsid w:val="008B131E"/>
    <w:rsid w:val="008B3FD0"/>
    <w:rsid w:val="008B5E05"/>
    <w:rsid w:val="008B6F4D"/>
    <w:rsid w:val="008C17A7"/>
    <w:rsid w:val="008C55A7"/>
    <w:rsid w:val="008C5C90"/>
    <w:rsid w:val="008C6049"/>
    <w:rsid w:val="008C7CAB"/>
    <w:rsid w:val="008D19C0"/>
    <w:rsid w:val="008E2070"/>
    <w:rsid w:val="008E755E"/>
    <w:rsid w:val="008F0E43"/>
    <w:rsid w:val="00902FEF"/>
    <w:rsid w:val="00911875"/>
    <w:rsid w:val="0091483D"/>
    <w:rsid w:val="00922441"/>
    <w:rsid w:val="00922A34"/>
    <w:rsid w:val="009269A7"/>
    <w:rsid w:val="00926FC4"/>
    <w:rsid w:val="0093192B"/>
    <w:rsid w:val="0093300E"/>
    <w:rsid w:val="009338E6"/>
    <w:rsid w:val="009346DE"/>
    <w:rsid w:val="00943A8E"/>
    <w:rsid w:val="00944276"/>
    <w:rsid w:val="009456F4"/>
    <w:rsid w:val="00947BB3"/>
    <w:rsid w:val="00953971"/>
    <w:rsid w:val="00960631"/>
    <w:rsid w:val="00965094"/>
    <w:rsid w:val="009706DA"/>
    <w:rsid w:val="00981C8A"/>
    <w:rsid w:val="009A7E52"/>
    <w:rsid w:val="009B1B9A"/>
    <w:rsid w:val="009B1BEB"/>
    <w:rsid w:val="009C4595"/>
    <w:rsid w:val="009C5A99"/>
    <w:rsid w:val="009D201F"/>
    <w:rsid w:val="009E5F0D"/>
    <w:rsid w:val="009F0267"/>
    <w:rsid w:val="00A1186C"/>
    <w:rsid w:val="00A11894"/>
    <w:rsid w:val="00A12EC1"/>
    <w:rsid w:val="00A144C7"/>
    <w:rsid w:val="00A14D2C"/>
    <w:rsid w:val="00A17B61"/>
    <w:rsid w:val="00A22245"/>
    <w:rsid w:val="00A2375A"/>
    <w:rsid w:val="00A237E8"/>
    <w:rsid w:val="00A277B8"/>
    <w:rsid w:val="00A3344C"/>
    <w:rsid w:val="00A50C03"/>
    <w:rsid w:val="00A51795"/>
    <w:rsid w:val="00A5251B"/>
    <w:rsid w:val="00A53849"/>
    <w:rsid w:val="00A56E4F"/>
    <w:rsid w:val="00A63653"/>
    <w:rsid w:val="00A63C5C"/>
    <w:rsid w:val="00A675F7"/>
    <w:rsid w:val="00A72BB4"/>
    <w:rsid w:val="00A8257A"/>
    <w:rsid w:val="00A87344"/>
    <w:rsid w:val="00AA3BAC"/>
    <w:rsid w:val="00AB088B"/>
    <w:rsid w:val="00AB27F5"/>
    <w:rsid w:val="00AD4B7F"/>
    <w:rsid w:val="00AE7304"/>
    <w:rsid w:val="00AF3FCC"/>
    <w:rsid w:val="00B01654"/>
    <w:rsid w:val="00B028C4"/>
    <w:rsid w:val="00B048BF"/>
    <w:rsid w:val="00B07DDD"/>
    <w:rsid w:val="00B10E5D"/>
    <w:rsid w:val="00B21A83"/>
    <w:rsid w:val="00B31A46"/>
    <w:rsid w:val="00B362EA"/>
    <w:rsid w:val="00B363F5"/>
    <w:rsid w:val="00B40CED"/>
    <w:rsid w:val="00B46852"/>
    <w:rsid w:val="00B47FA0"/>
    <w:rsid w:val="00B54FFF"/>
    <w:rsid w:val="00B639D3"/>
    <w:rsid w:val="00B64EDA"/>
    <w:rsid w:val="00B65493"/>
    <w:rsid w:val="00B762F5"/>
    <w:rsid w:val="00B77C23"/>
    <w:rsid w:val="00B82FD1"/>
    <w:rsid w:val="00B85F83"/>
    <w:rsid w:val="00B869EE"/>
    <w:rsid w:val="00B90DC4"/>
    <w:rsid w:val="00B966C4"/>
    <w:rsid w:val="00B96A8F"/>
    <w:rsid w:val="00BA29C3"/>
    <w:rsid w:val="00BA4BB5"/>
    <w:rsid w:val="00BB2D45"/>
    <w:rsid w:val="00BB51F3"/>
    <w:rsid w:val="00BC09BD"/>
    <w:rsid w:val="00BC2C02"/>
    <w:rsid w:val="00BC385D"/>
    <w:rsid w:val="00BC3C62"/>
    <w:rsid w:val="00BC6002"/>
    <w:rsid w:val="00BC615E"/>
    <w:rsid w:val="00BC623F"/>
    <w:rsid w:val="00BD514F"/>
    <w:rsid w:val="00BE41F0"/>
    <w:rsid w:val="00BE7B28"/>
    <w:rsid w:val="00C03B41"/>
    <w:rsid w:val="00C07335"/>
    <w:rsid w:val="00C1419B"/>
    <w:rsid w:val="00C14260"/>
    <w:rsid w:val="00C16C3F"/>
    <w:rsid w:val="00C25268"/>
    <w:rsid w:val="00C27080"/>
    <w:rsid w:val="00C349BB"/>
    <w:rsid w:val="00C34D0C"/>
    <w:rsid w:val="00C36863"/>
    <w:rsid w:val="00C43590"/>
    <w:rsid w:val="00C47488"/>
    <w:rsid w:val="00C64AA7"/>
    <w:rsid w:val="00C64B1D"/>
    <w:rsid w:val="00C72015"/>
    <w:rsid w:val="00C73E19"/>
    <w:rsid w:val="00C75AD3"/>
    <w:rsid w:val="00C7710C"/>
    <w:rsid w:val="00C901DD"/>
    <w:rsid w:val="00C9141C"/>
    <w:rsid w:val="00C9329F"/>
    <w:rsid w:val="00C97DE4"/>
    <w:rsid w:val="00CA02A2"/>
    <w:rsid w:val="00CA309A"/>
    <w:rsid w:val="00CA758D"/>
    <w:rsid w:val="00CB56BB"/>
    <w:rsid w:val="00CC0D6C"/>
    <w:rsid w:val="00CC31EA"/>
    <w:rsid w:val="00CC7A46"/>
    <w:rsid w:val="00CD1A15"/>
    <w:rsid w:val="00CD1D35"/>
    <w:rsid w:val="00CE1A94"/>
    <w:rsid w:val="00CE215B"/>
    <w:rsid w:val="00CE23ED"/>
    <w:rsid w:val="00CF1C02"/>
    <w:rsid w:val="00CF7CEA"/>
    <w:rsid w:val="00D014B7"/>
    <w:rsid w:val="00D03B3E"/>
    <w:rsid w:val="00D04CC4"/>
    <w:rsid w:val="00D07166"/>
    <w:rsid w:val="00D24D4F"/>
    <w:rsid w:val="00D26A5E"/>
    <w:rsid w:val="00D30DDD"/>
    <w:rsid w:val="00D316D7"/>
    <w:rsid w:val="00D3442A"/>
    <w:rsid w:val="00D35B90"/>
    <w:rsid w:val="00D37A59"/>
    <w:rsid w:val="00D402A1"/>
    <w:rsid w:val="00D448C3"/>
    <w:rsid w:val="00D47C79"/>
    <w:rsid w:val="00D51961"/>
    <w:rsid w:val="00D61E7C"/>
    <w:rsid w:val="00D66D50"/>
    <w:rsid w:val="00D7638F"/>
    <w:rsid w:val="00D81240"/>
    <w:rsid w:val="00D87582"/>
    <w:rsid w:val="00D948B3"/>
    <w:rsid w:val="00D95F25"/>
    <w:rsid w:val="00D97C28"/>
    <w:rsid w:val="00DA08A6"/>
    <w:rsid w:val="00DA1A62"/>
    <w:rsid w:val="00DA2269"/>
    <w:rsid w:val="00DA4B9E"/>
    <w:rsid w:val="00DA5CC0"/>
    <w:rsid w:val="00DA7087"/>
    <w:rsid w:val="00DB3573"/>
    <w:rsid w:val="00DB7021"/>
    <w:rsid w:val="00DC07A8"/>
    <w:rsid w:val="00DC19C0"/>
    <w:rsid w:val="00DC499D"/>
    <w:rsid w:val="00DC7101"/>
    <w:rsid w:val="00DD0742"/>
    <w:rsid w:val="00DD1F80"/>
    <w:rsid w:val="00DD24A6"/>
    <w:rsid w:val="00DD6A7C"/>
    <w:rsid w:val="00DE1BA9"/>
    <w:rsid w:val="00DE4352"/>
    <w:rsid w:val="00DE64D4"/>
    <w:rsid w:val="00DF26F5"/>
    <w:rsid w:val="00DF4133"/>
    <w:rsid w:val="00E06251"/>
    <w:rsid w:val="00E0651A"/>
    <w:rsid w:val="00E12151"/>
    <w:rsid w:val="00E12410"/>
    <w:rsid w:val="00E24B2D"/>
    <w:rsid w:val="00E25665"/>
    <w:rsid w:val="00E32A52"/>
    <w:rsid w:val="00E37DDE"/>
    <w:rsid w:val="00E45E80"/>
    <w:rsid w:val="00E5637B"/>
    <w:rsid w:val="00E63770"/>
    <w:rsid w:val="00E64637"/>
    <w:rsid w:val="00E65A25"/>
    <w:rsid w:val="00E67D39"/>
    <w:rsid w:val="00E75F24"/>
    <w:rsid w:val="00E80075"/>
    <w:rsid w:val="00E81BEC"/>
    <w:rsid w:val="00E8646A"/>
    <w:rsid w:val="00E900FA"/>
    <w:rsid w:val="00E905E5"/>
    <w:rsid w:val="00E93C8C"/>
    <w:rsid w:val="00E93F1E"/>
    <w:rsid w:val="00EA397E"/>
    <w:rsid w:val="00EA62BA"/>
    <w:rsid w:val="00EB24B7"/>
    <w:rsid w:val="00EC32DB"/>
    <w:rsid w:val="00EC7450"/>
    <w:rsid w:val="00ED160E"/>
    <w:rsid w:val="00ED7DD6"/>
    <w:rsid w:val="00ED7DED"/>
    <w:rsid w:val="00EE1673"/>
    <w:rsid w:val="00EE3B3C"/>
    <w:rsid w:val="00EE40B0"/>
    <w:rsid w:val="00EE523B"/>
    <w:rsid w:val="00EE7E0C"/>
    <w:rsid w:val="00EF39C9"/>
    <w:rsid w:val="00EF4B1B"/>
    <w:rsid w:val="00F00690"/>
    <w:rsid w:val="00F01512"/>
    <w:rsid w:val="00F06F6C"/>
    <w:rsid w:val="00F1066D"/>
    <w:rsid w:val="00F10834"/>
    <w:rsid w:val="00F11D67"/>
    <w:rsid w:val="00F125E5"/>
    <w:rsid w:val="00F2023A"/>
    <w:rsid w:val="00F207AA"/>
    <w:rsid w:val="00F30FD3"/>
    <w:rsid w:val="00F346F7"/>
    <w:rsid w:val="00F37162"/>
    <w:rsid w:val="00F379DE"/>
    <w:rsid w:val="00F41243"/>
    <w:rsid w:val="00F421A4"/>
    <w:rsid w:val="00F43C6B"/>
    <w:rsid w:val="00F46642"/>
    <w:rsid w:val="00F50893"/>
    <w:rsid w:val="00F52A80"/>
    <w:rsid w:val="00F5320C"/>
    <w:rsid w:val="00F53710"/>
    <w:rsid w:val="00F54FC7"/>
    <w:rsid w:val="00F57EE7"/>
    <w:rsid w:val="00F62712"/>
    <w:rsid w:val="00F65C55"/>
    <w:rsid w:val="00F7133B"/>
    <w:rsid w:val="00F730E9"/>
    <w:rsid w:val="00F82276"/>
    <w:rsid w:val="00F873B7"/>
    <w:rsid w:val="00F96E5E"/>
    <w:rsid w:val="00FB1DB4"/>
    <w:rsid w:val="00FC5406"/>
    <w:rsid w:val="00FC70E7"/>
    <w:rsid w:val="00FE3945"/>
    <w:rsid w:val="00FE40D8"/>
    <w:rsid w:val="00FE46B2"/>
    <w:rsid w:val="00FE48D5"/>
    <w:rsid w:val="00FF1C47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CBE2D9"/>
  <w15:docId w15:val="{76E7DE6F-E51B-4DEE-BF59-89815D42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="Calibri" w:hAnsi="Palemonas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93C8C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93BD4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basedOn w:val="Standard"/>
    <w:next w:val="prastasis"/>
    <w:link w:val="Antrat2Diagrama"/>
    <w:uiPriority w:val="9"/>
    <w:unhideWhenUsed/>
    <w:qFormat/>
    <w:rsid w:val="006751E4"/>
    <w:pPr>
      <w:keepNext/>
      <w:outlineLvl w:val="1"/>
    </w:pPr>
    <w:rPr>
      <w:rFonts w:cs="Times New Roman"/>
      <w:b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6751E4"/>
    <w:pPr>
      <w:keepNext/>
      <w:keepLines/>
      <w:widowControl w:val="0"/>
      <w:suppressAutoHyphens/>
      <w:autoSpaceDN w:val="0"/>
      <w:spacing w:before="40"/>
      <w:textAlignment w:val="baseline"/>
      <w:outlineLvl w:val="2"/>
    </w:pPr>
    <w:rPr>
      <w:rFonts w:ascii="Calibri Light" w:eastAsia="Times New Roman" w:hAnsi="Calibri Light" w:cs="Mangal"/>
      <w:color w:val="1F3763"/>
      <w:kern w:val="3"/>
      <w:szCs w:val="21"/>
      <w:lang w:eastAsia="zh-CN" w:bidi="hi-IN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493BD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E93C8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E93C8C"/>
    <w:rPr>
      <w:rFonts w:ascii="Times New Roman" w:eastAsia="SimSun" w:hAnsi="Times New Roman" w:cs="Times New Roman"/>
      <w:szCs w:val="24"/>
      <w:lang w:eastAsia="zh-CN"/>
    </w:rPr>
  </w:style>
  <w:style w:type="paragraph" w:styleId="Debesliotekstas">
    <w:name w:val="Balloon Text"/>
    <w:basedOn w:val="prastasis"/>
    <w:link w:val="DebesliotekstasDiagrama"/>
    <w:rsid w:val="00E93C8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rsid w:val="00E93C8C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C4748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C4748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C47488"/>
    <w:rPr>
      <w:sz w:val="24"/>
      <w:szCs w:val="24"/>
      <w:lang w:eastAsia="en-US"/>
    </w:rPr>
  </w:style>
  <w:style w:type="paragraph" w:customStyle="1" w:styleId="Sraopastraipa1">
    <w:name w:val="Sąrašo pastraipa1"/>
    <w:aliases w:val="Numbering,ERP-List Paragraph,List Paragraph11,Bullet EY,List Paragraph2"/>
    <w:basedOn w:val="prastasis"/>
    <w:link w:val="SraopastraipaDiagrama"/>
    <w:uiPriority w:val="34"/>
    <w:qFormat/>
    <w:rsid w:val="00A63C5C"/>
    <w:pPr>
      <w:ind w:left="720"/>
      <w:contextualSpacing/>
    </w:pPr>
    <w:rPr>
      <w:rFonts w:ascii="Times New Roman" w:eastAsia="Times New Roman" w:hAnsi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Buletai Diagrama,List Paragraph21 Diagrama,List Paragraph1 Diagrama,lp1 Diagrama,Bullet 1 Diagrama"/>
    <w:link w:val="Sraopastraipa1"/>
    <w:uiPriority w:val="34"/>
    <w:qFormat/>
    <w:locked/>
    <w:rsid w:val="00A63C5C"/>
    <w:rPr>
      <w:rFonts w:ascii="Times New Roman" w:eastAsia="Times New Roman" w:hAnsi="Times New Roman"/>
    </w:rPr>
  </w:style>
  <w:style w:type="character" w:styleId="Hipersaitas">
    <w:name w:val="Hyperlink"/>
    <w:rsid w:val="008A615B"/>
    <w:rPr>
      <w:color w:val="0563C1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8A615B"/>
    <w:rPr>
      <w:color w:val="605E5C"/>
      <w:shd w:val="clear" w:color="auto" w:fill="E1DFDD"/>
    </w:rPr>
  </w:style>
  <w:style w:type="paragraph" w:customStyle="1" w:styleId="Standard">
    <w:name w:val="Standard"/>
    <w:rsid w:val="006751E4"/>
    <w:pPr>
      <w:widowControl w:val="0"/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Pagrindinistekstas">
    <w:name w:val="Body Text"/>
    <w:basedOn w:val="prastasis"/>
    <w:link w:val="PagrindinistekstasDiagrama"/>
    <w:rsid w:val="006751E4"/>
    <w:pPr>
      <w:widowControl w:val="0"/>
      <w:suppressAutoHyphens/>
      <w:autoSpaceDN w:val="0"/>
      <w:spacing w:after="120"/>
      <w:textAlignment w:val="baseline"/>
    </w:pPr>
    <w:rPr>
      <w:rFonts w:ascii="Liberation Serif" w:eastAsia="SimSun" w:hAnsi="Liberation Serif" w:cs="Mangal"/>
      <w:kern w:val="3"/>
      <w:szCs w:val="21"/>
      <w:lang w:eastAsia="zh-CN" w:bidi="hi-IN"/>
    </w:rPr>
  </w:style>
  <w:style w:type="character" w:customStyle="1" w:styleId="PagrindinistekstasDiagrama">
    <w:name w:val="Pagrindinis tekstas Diagrama"/>
    <w:link w:val="Pagrindinistekstas"/>
    <w:rsid w:val="006751E4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Pagrindiniotekstotrauka2">
    <w:name w:val="Body Text Indent 2"/>
    <w:basedOn w:val="prastasis"/>
    <w:link w:val="Pagrindiniotekstotrauka2Diagrama"/>
    <w:rsid w:val="006751E4"/>
    <w:pPr>
      <w:autoSpaceDN w:val="0"/>
      <w:spacing w:after="120" w:line="480" w:lineRule="auto"/>
      <w:ind w:left="283"/>
    </w:pPr>
    <w:rPr>
      <w:rFonts w:ascii="Times New Roman" w:hAnsi="Times New Roman"/>
      <w:sz w:val="22"/>
      <w:szCs w:val="22"/>
    </w:rPr>
  </w:style>
  <w:style w:type="character" w:customStyle="1" w:styleId="Pagrindiniotekstotrauka2Diagrama">
    <w:name w:val="Pagrindinio teksto įtrauka 2 Diagrama"/>
    <w:link w:val="Pagrindiniotekstotrauka2"/>
    <w:rsid w:val="006751E4"/>
    <w:rPr>
      <w:rFonts w:ascii="Times New Roman" w:hAnsi="Times New Roman"/>
      <w:sz w:val="22"/>
      <w:szCs w:val="22"/>
      <w:lang w:eastAsia="en-US"/>
    </w:rPr>
  </w:style>
  <w:style w:type="character" w:customStyle="1" w:styleId="Antrat3Diagrama">
    <w:name w:val="Antraštė 3 Diagrama"/>
    <w:link w:val="Antrat3"/>
    <w:rsid w:val="006751E4"/>
    <w:rPr>
      <w:rFonts w:ascii="Calibri Light" w:eastAsia="Times New Roman" w:hAnsi="Calibri Light" w:cs="Mangal"/>
      <w:color w:val="1F3763"/>
      <w:kern w:val="3"/>
      <w:sz w:val="24"/>
      <w:szCs w:val="21"/>
      <w:lang w:eastAsia="zh-CN" w:bidi="hi-IN"/>
    </w:rPr>
  </w:style>
  <w:style w:type="character" w:customStyle="1" w:styleId="Antrat2Diagrama">
    <w:name w:val="Antraštė 2 Diagrama"/>
    <w:link w:val="Antrat2"/>
    <w:uiPriority w:val="9"/>
    <w:rsid w:val="006751E4"/>
    <w:rPr>
      <w:rFonts w:ascii="Liberation Serif" w:eastAsia="SimSun" w:hAnsi="Liberation Serif"/>
      <w:b/>
      <w:kern w:val="3"/>
      <w:sz w:val="24"/>
      <w:lang w:eastAsia="zh-CN" w:bidi="hi-IN"/>
    </w:rPr>
  </w:style>
  <w:style w:type="paragraph" w:customStyle="1" w:styleId="Style1">
    <w:name w:val="Style 1"/>
    <w:rsid w:val="006751E4"/>
    <w:pPr>
      <w:widowControl w:val="0"/>
      <w:suppressAutoHyphens/>
      <w:autoSpaceDE w:val="0"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character" w:styleId="Komentaronuoroda">
    <w:name w:val="annotation reference"/>
    <w:rsid w:val="00A1186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1186C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A1186C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1186C"/>
    <w:rPr>
      <w:b/>
      <w:bCs/>
    </w:rPr>
  </w:style>
  <w:style w:type="character" w:customStyle="1" w:styleId="KomentarotemaDiagrama">
    <w:name w:val="Komentaro tema Diagrama"/>
    <w:link w:val="Komentarotema"/>
    <w:rsid w:val="00A1186C"/>
    <w:rPr>
      <w:b/>
      <w:bCs/>
      <w:lang w:eastAsia="en-US"/>
    </w:rPr>
  </w:style>
  <w:style w:type="table" w:styleId="Lentelstinklelis">
    <w:name w:val="Table Grid"/>
    <w:basedOn w:val="prastojilentel"/>
    <w:rsid w:val="001F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List Paragraph21,lp1,Bullet 1,Use Case List Paragraph,List Paragraph111,Paragraph,List Paragraph Red,Sąrašo pastraipa.Bullet,Lentele,Lente"/>
    <w:basedOn w:val="prastasis"/>
    <w:uiPriority w:val="34"/>
    <w:qFormat/>
    <w:rsid w:val="00C43590"/>
    <w:pPr>
      <w:ind w:left="1296"/>
    </w:pPr>
  </w:style>
  <w:style w:type="character" w:customStyle="1" w:styleId="Antrat1Diagrama">
    <w:name w:val="Antraštė 1 Diagrama"/>
    <w:link w:val="Antrat1"/>
    <w:rsid w:val="00493BD4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Antrat5Diagrama">
    <w:name w:val="Antraštė 5 Diagrama"/>
    <w:link w:val="Antrat5"/>
    <w:semiHidden/>
    <w:rsid w:val="00493BD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active">
    <w:name w:val="active"/>
    <w:basedOn w:val="prastasis"/>
    <w:rsid w:val="00493BD4"/>
    <w:pPr>
      <w:spacing w:before="100" w:beforeAutospacing="1" w:after="100" w:afterAutospacing="1"/>
    </w:pPr>
    <w:rPr>
      <w:rFonts w:ascii="Times New Roman" w:eastAsia="Times New Roman" w:hAnsi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493BD4"/>
    <w:pPr>
      <w:spacing w:before="100" w:beforeAutospacing="1" w:after="100" w:afterAutospacing="1"/>
    </w:pPr>
    <w:rPr>
      <w:rFonts w:ascii="Times New Roman" w:eastAsia="Times New Roman" w:hAnsi="Times New Roman"/>
      <w:lang w:eastAsia="lt-LT"/>
    </w:rPr>
  </w:style>
  <w:style w:type="character" w:customStyle="1" w:styleId="ratingcontainter">
    <w:name w:val="ratingcontainter"/>
    <w:rsid w:val="00493BD4"/>
  </w:style>
  <w:style w:type="paragraph" w:customStyle="1" w:styleId="ListParagraph1">
    <w:name w:val="List Paragraph1"/>
    <w:basedOn w:val="prastasis"/>
    <w:link w:val="ListParagraph1Char"/>
    <w:rsid w:val="00271107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character" w:customStyle="1" w:styleId="ListParagraph1Char">
    <w:name w:val="List Paragraph1 Char"/>
    <w:link w:val="ListParagraph1"/>
    <w:rsid w:val="00271107"/>
    <w:rPr>
      <w:rFonts w:ascii="Calibri" w:eastAsia="Times New Roman" w:hAnsi="Calibri" w:cs="Calibri"/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7811C2"/>
    <w:rPr>
      <w:sz w:val="24"/>
      <w:szCs w:val="24"/>
      <w:lang w:eastAsia="en-US"/>
    </w:rPr>
  </w:style>
  <w:style w:type="character" w:customStyle="1" w:styleId="ListParagraphChar">
    <w:name w:val="List Paragraph Char"/>
    <w:aliases w:val="TES_tekst-punktais Char"/>
    <w:uiPriority w:val="34"/>
    <w:locked/>
    <w:rsid w:val="006402E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Betarp">
    <w:name w:val="No Spacing"/>
    <w:uiPriority w:val="1"/>
    <w:qFormat/>
    <w:rsid w:val="00452CE3"/>
    <w:rPr>
      <w:rFonts w:ascii="Times New Roman" w:hAnsi="Times New Roman"/>
      <w:sz w:val="24"/>
      <w:szCs w:val="22"/>
      <w:lang w:eastAsia="en-US"/>
    </w:rPr>
  </w:style>
  <w:style w:type="table" w:customStyle="1" w:styleId="TableGrid1">
    <w:name w:val="Table Grid1"/>
    <w:basedOn w:val="prastojilentel"/>
    <w:next w:val="Lentelstinklelis"/>
    <w:uiPriority w:val="39"/>
    <w:rsid w:val="00ED7DD6"/>
    <w:pPr>
      <w:jc w:val="both"/>
    </w:pPr>
    <w:rPr>
      <w:rFonts w:ascii="Times New Roman" w:eastAsiaTheme="minorHAnsi" w:hAnsi="Times New Roman" w:cstheme="minorBidi"/>
      <w:kern w:val="2"/>
      <w:sz w:val="24"/>
      <w:szCs w:val="22"/>
      <w:lang w:val="en-US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2">
    <w:name w:val="Pagrindinis tekstas2"/>
    <w:rsid w:val="009E5F0D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styleId="Puslapioinaosnuoroda">
    <w:name w:val="footnote reference"/>
    <w:basedOn w:val="Numatytasispastraiposriftas"/>
    <w:uiPriority w:val="99"/>
    <w:unhideWhenUsed/>
    <w:rsid w:val="009E5F0D"/>
    <w:rPr>
      <w:vertAlign w:val="superscript"/>
    </w:rPr>
  </w:style>
  <w:style w:type="table" w:customStyle="1" w:styleId="1tinkleliolentelviesi1">
    <w:name w:val="1 tinklelio lentelė – šviesi1"/>
    <w:basedOn w:val="prastojilentel"/>
    <w:uiPriority w:val="46"/>
    <w:rsid w:val="00D87582"/>
    <w:rPr>
      <w:rFonts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97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5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1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999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44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39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809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8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57deae22f2a24f3d886892b61130f30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20484-6836-4248-BCF1-E55AFAC6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57deae22f2a24f3d886892b61130f304.dot</Template>
  <TotalTime>560</TotalTime>
  <Pages>3</Pages>
  <Words>1752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ELEKTROMOBILIO SU PRIEDAIS PIRKIMO</vt:lpstr>
    </vt:vector>
  </TitlesOfParts>
  <Manager>2019-05-22</Manager>
  <Company/>
  <LinksUpToDate>false</LinksUpToDate>
  <CharactersWithSpaces>2747</CharactersWithSpaces>
  <SharedDoc>false</SharedDoc>
  <HLinks>
    <vt:vector size="6" baseType="variant">
      <vt:variant>
        <vt:i4>393246</vt:i4>
      </vt:variant>
      <vt:variant>
        <vt:i4>3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ELEKTROMOBILIO SU PRIEDAIS PIRKIMO</dc:title>
  <dc:subject>A1-645</dc:subject>
  <dc:creator>PALANGOS MIESTO SAVIVALDYBĖS ADMINISTRACIJOS DIREKTORIUS</dc:creator>
  <cp:keywords/>
  <dc:description/>
  <cp:lastModifiedBy>Kristina Rimkienė</cp:lastModifiedBy>
  <cp:revision>135</cp:revision>
  <cp:lastPrinted>2021-05-24T10:36:00Z</cp:lastPrinted>
  <dcterms:created xsi:type="dcterms:W3CDTF">2021-07-29T08:17:00Z</dcterms:created>
  <dcterms:modified xsi:type="dcterms:W3CDTF">2026-04-09T10:47:00Z</dcterms:modified>
  <cp:category>ĮSAKYMAS</cp:category>
</cp:coreProperties>
</file>